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126B7" w:rsidP="00D5748C" w:rsidRDefault="1E13086C" w14:paraId="6CDF30ED" w14:textId="7901C46F">
      <w:pPr>
        <w:tabs>
          <w:tab w:val="left" w:pos="4536"/>
        </w:tabs>
        <w:spacing w:before="0" w:after="0" w:line="240" w:lineRule="auto"/>
        <w:ind w:left="2160" w:hanging="2160"/>
        <w:jc w:val="center"/>
        <w:rPr>
          <w:b/>
          <w:bCs/>
          <w:color w:val="7030A0"/>
          <w:sz w:val="32"/>
          <w:szCs w:val="32"/>
        </w:rPr>
      </w:pPr>
      <w:r w:rsidRPr="1E13086C">
        <w:rPr>
          <w:b/>
          <w:bCs/>
          <w:color w:val="7030A0"/>
          <w:sz w:val="32"/>
          <w:szCs w:val="32"/>
        </w:rPr>
        <w:t>Congregational Support Commission</w:t>
      </w:r>
    </w:p>
    <w:p w:rsidR="003126B7" w:rsidRDefault="00384BD6" w14:paraId="19083DC6" w14:textId="77777777">
      <w:pPr>
        <w:spacing w:before="0" w:after="0" w:line="240" w:lineRule="auto"/>
        <w:ind w:left="2160" w:hanging="2160"/>
        <w:jc w:val="center"/>
        <w:rPr>
          <w:b/>
          <w:color w:val="7030A0"/>
          <w:sz w:val="28"/>
          <w:szCs w:val="28"/>
        </w:rPr>
      </w:pPr>
      <w:r>
        <w:rPr>
          <w:b/>
          <w:color w:val="7030A0"/>
          <w:sz w:val="28"/>
          <w:szCs w:val="28"/>
        </w:rPr>
        <w:t>Horseshoe Falls Regional Council</w:t>
      </w:r>
    </w:p>
    <w:p w:rsidR="003126B7" w:rsidRDefault="00384BD6" w14:paraId="5D5BF982" w14:textId="77777777">
      <w:pPr>
        <w:widowControl w:val="0"/>
        <w:spacing w:before="0" w:after="0"/>
        <w:jc w:val="center"/>
        <w:rPr>
          <w:b/>
          <w:smallCaps/>
          <w:sz w:val="28"/>
          <w:szCs w:val="28"/>
        </w:rPr>
      </w:pPr>
      <w:r>
        <w:rPr>
          <w:b/>
          <w:smallCaps/>
          <w:sz w:val="28"/>
          <w:szCs w:val="28"/>
        </w:rPr>
        <w:t>of The United Church of Canada</w:t>
      </w:r>
    </w:p>
    <w:p w:rsidR="003126B7" w:rsidRDefault="00384BD6" w14:paraId="69F54E5B" w14:textId="77777777">
      <w:pPr>
        <w:widowControl w:val="0"/>
        <w:spacing w:before="0" w:after="0"/>
        <w:jc w:val="center"/>
        <w:rPr>
          <w:b/>
          <w:i/>
          <w:color w:val="C00000"/>
        </w:rPr>
      </w:pPr>
      <w:r w:rsidRPr="47CA23B3" w:rsidR="00384BD6">
        <w:rPr>
          <w:b w:val="1"/>
          <w:bCs w:val="1"/>
          <w:i w:val="1"/>
          <w:iCs w:val="1"/>
          <w:color w:val="C00000"/>
        </w:rPr>
        <w:t>Supports, Connects, Empowers Communities of Faith</w:t>
      </w:r>
      <w:r>
        <w:rPr>
          <w:noProof/>
        </w:rPr>
        <mc:AlternateContent>
          <mc:Choice Requires="wpg">
            <w:drawing>
              <wp:anchor distT="0" distB="0" distL="114300" distR="114300" simplePos="0" relativeHeight="251658240" behindDoc="0" locked="0" layoutInCell="1" hidden="0" allowOverlap="1" wp14:anchorId="052DBAFD" wp14:editId="07777777">
                <wp:simplePos x="0" y="0"/>
                <wp:positionH relativeFrom="column">
                  <wp:posOffset>1</wp:posOffset>
                </wp:positionH>
                <wp:positionV relativeFrom="paragraph">
                  <wp:posOffset>177800</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wp14="http://schemas.microsoft.com/office/word/2010/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xmlns:wp14="http://schemas.microsoft.com/office/word/2010/wordprocessingDrawing" distT="0" distB="0" distL="114300" distR="114300" simplePos="0" relativeHeight="0" behindDoc="0" locked="0" layoutInCell="1" hidden="0" allowOverlap="1" wp14:anchorId="3C0F2C6B" wp14:editId="7777777">
                <wp:simplePos x="0" y="0"/>
                <wp:positionH relativeFrom="column">
                  <wp:posOffset>1</wp:posOffset>
                </wp:positionH>
                <wp:positionV relativeFrom="paragraph">
                  <wp:posOffset>177800</wp:posOffset>
                </wp:positionV>
                <wp:extent cx="6739504" cy="25400"/>
                <wp:effectExtent l="0" t="0" r="0" b="0"/>
                <wp:wrapNone/>
                <wp:docPr id="185961802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739504" cy="25400"/>
                        </a:xfrm>
                        <a:prstGeom prst="rect"/>
                        <a:ln/>
                      </pic:spPr>
                    </pic:pic>
                  </a:graphicData>
                </a:graphic>
              </wp:anchor>
            </w:drawing>
          </mc:Fallback>
        </mc:AlternateContent>
      </w:r>
    </w:p>
    <w:p w:rsidR="15A9F039" w:rsidP="47CA23B3" w:rsidRDefault="15A9F039" w14:paraId="05C96D59" w14:textId="52FC9356">
      <w:pPr>
        <w:pStyle w:val="Normal"/>
        <w:widowControl w:val="0"/>
        <w:suppressLineNumbers w:val="0"/>
        <w:tabs>
          <w:tab w:val="center" w:leader="none" w:pos="3544"/>
          <w:tab w:val="left" w:leader="none" w:pos="6720"/>
        </w:tabs>
        <w:bidi w:val="0"/>
        <w:spacing w:before="0" w:beforeAutospacing="off" w:after="0" w:afterAutospacing="off" w:line="259" w:lineRule="auto"/>
        <w:ind w:left="0" w:right="0"/>
        <w:jc w:val="center"/>
      </w:pPr>
      <w:r w:rsidRPr="47CA23B3" w:rsidR="15A9F039">
        <w:rPr>
          <w:b w:val="1"/>
          <w:bCs w:val="1"/>
          <w:i w:val="1"/>
          <w:iCs w:val="1"/>
          <w:color w:val="C00000"/>
        </w:rPr>
        <w:t>Nov. 12, 2024 – 7:00 pm</w:t>
      </w:r>
    </w:p>
    <w:p w:rsidRPr="00D5748C" w:rsidR="003126B7" w:rsidP="21DFC481" w:rsidRDefault="00384BD6" w14:paraId="47EF2E66" w14:textId="121EC5BF">
      <w:pPr>
        <w:widowControl w:val="0"/>
        <w:tabs>
          <w:tab w:val="center" w:pos="3544"/>
          <w:tab w:val="left" w:pos="6720"/>
        </w:tabs>
        <w:spacing w:before="0" w:after="0"/>
        <w:jc w:val="center"/>
        <w:rPr>
          <w:b w:val="1"/>
          <w:bCs w:val="1"/>
          <w:i w:val="1"/>
          <w:iCs w:val="1"/>
          <w:color w:val="C00000"/>
        </w:rPr>
      </w:pPr>
      <w:r w:rsidRPr="21DFC481" w:rsidR="1C5B03D9">
        <w:rPr>
          <w:b w:val="1"/>
          <w:bCs w:val="1"/>
          <w:i w:val="1"/>
          <w:iCs w:val="1"/>
          <w:color w:val="C00000"/>
        </w:rPr>
        <w:t>Minutes</w:t>
      </w:r>
    </w:p>
    <w:p w:rsidR="003126B7" w:rsidP="19433195" w:rsidRDefault="00D5748C" w14:paraId="1B99B2EE" w14:textId="3163B376">
      <w:pPr>
        <w:widowControl w:val="0"/>
        <w:tabs>
          <w:tab w:val="left" w:pos="6720"/>
        </w:tabs>
        <w:spacing w:before="0" w:after="0"/>
        <w:jc w:val="center"/>
        <w:rPr>
          <w:b w:val="1"/>
          <w:bCs w:val="1"/>
          <w:i w:val="1"/>
          <w:iCs w:val="1"/>
          <w:color w:val="C00000"/>
        </w:rPr>
      </w:pPr>
      <w:r w:rsidRPr="19433195" w:rsidR="00D5748C">
        <w:rPr>
          <w:b w:val="1"/>
          <w:bCs w:val="1"/>
          <w:i w:val="1"/>
          <w:iCs w:val="1"/>
          <w:color w:val="C00000"/>
        </w:rPr>
        <w:t>V</w:t>
      </w:r>
      <w:r w:rsidRPr="19433195" w:rsidR="00384BD6">
        <w:rPr>
          <w:b w:val="1"/>
          <w:bCs w:val="1"/>
          <w:i w:val="1"/>
          <w:iCs w:val="1"/>
          <w:color w:val="C00000"/>
        </w:rPr>
        <w:t>ia Zoom</w:t>
      </w:r>
      <w:r>
        <w:br/>
      </w:r>
    </w:p>
    <w:p w:rsidR="003126B7" w:rsidRDefault="00384BD6" w14:paraId="751332FA" w14:textId="0F829F73">
      <w:pPr>
        <w:spacing w:before="0" w:after="0" w:line="240" w:lineRule="auto"/>
        <w:ind w:left="851" w:hanging="851"/>
      </w:pPr>
      <w:r>
        <w:rPr>
          <w:b/>
        </w:rPr>
        <w:t>Roster:</w:t>
      </w:r>
      <w:r>
        <w:t xml:space="preserve"> (8) Adrianne Robertson, Jane Wyllie, Steven Lowden, Shawn Bausch, Jane Capstick, Ross Gowan</w:t>
      </w:r>
      <w:r w:rsidR="00DC5AAB">
        <w:t>, Karen Tobey</w:t>
      </w:r>
      <w:r w:rsidR="00D5748C">
        <w:t xml:space="preserve">, Kate Young, Barb McGill, </w:t>
      </w:r>
      <w:r w:rsidR="005A12B8">
        <w:t>Doug Caldwell</w:t>
      </w:r>
    </w:p>
    <w:p w:rsidR="003126B7" w:rsidRDefault="003126B7" w14:paraId="0A37501D" w14:textId="77777777">
      <w:pPr>
        <w:spacing w:before="0" w:after="0" w:line="240" w:lineRule="auto"/>
        <w:ind w:left="851" w:hanging="851"/>
      </w:pPr>
    </w:p>
    <w:p w:rsidR="003126B7" w:rsidRDefault="00384BD6" w14:paraId="7B75F076" w14:textId="2A86F725">
      <w:pPr>
        <w:spacing w:after="0"/>
        <w:ind w:left="851" w:hanging="851"/>
      </w:pPr>
      <w:r w:rsidRPr="018BE8E9" w:rsidR="00384BD6">
        <w:rPr>
          <w:b w:val="1"/>
          <w:bCs w:val="1"/>
        </w:rPr>
        <w:t xml:space="preserve">Staff Support: </w:t>
      </w:r>
      <w:r w:rsidR="0A19166C">
        <w:rPr>
          <w:b w:val="0"/>
          <w:bCs w:val="0"/>
        </w:rPr>
        <w:t xml:space="preserve">Ann Harbridge, Acting </w:t>
      </w:r>
      <w:r w:rsidR="00384BD6">
        <w:rPr/>
        <w:t xml:space="preserve">Minister, Congregational Support </w:t>
      </w:r>
      <w:r w:rsidR="63965A04">
        <w:rPr/>
        <w:t>Minister</w:t>
      </w:r>
    </w:p>
    <w:p w:rsidR="003126B7" w:rsidP="00194CA9" w:rsidRDefault="00BC2BD9" w14:paraId="643EC671" w14:textId="33C402C9">
      <w:pPr>
        <w:spacing w:after="0"/>
        <w:ind w:left="851"/>
      </w:pPr>
      <w:r>
        <w:tab/>
      </w:r>
      <w:r w:rsidR="292F17E6">
        <w:rPr/>
        <w:t xml:space="preserve">Michele Petick</w:t>
      </w:r>
      <w:r w:rsidR="00384BD6">
        <w:rPr/>
        <w:t xml:space="preserve">, Administrative Assistant </w:t>
      </w:r>
    </w:p>
    <w:p w:rsidR="003126B7" w:rsidP="21DFC481" w:rsidRDefault="1E13086C" w14:paraId="45683AE9" w14:textId="21B613A5">
      <w:pPr>
        <w:pStyle w:val="Normal"/>
        <w:ind w:left="851" w:hanging="851"/>
      </w:pPr>
      <w:r w:rsidRPr="3567E527" w:rsidR="49F08113">
        <w:rPr>
          <w:b w:val="1"/>
          <w:bCs w:val="1"/>
        </w:rPr>
        <w:t>Present</w:t>
      </w:r>
      <w:r w:rsidR="49F08113">
        <w:rPr/>
        <w:t xml:space="preserve">:  </w:t>
      </w:r>
      <w:r w:rsidR="4A7E5A88">
        <w:rPr/>
        <w:t>Adrianne Robertson, Steven Lowden, Shawn Bausch, Jane Capstick, Karen Tobey, Kate Young, Doug Caldwell</w:t>
      </w:r>
      <w:r w:rsidR="3A0B7727">
        <w:rPr/>
        <w:t xml:space="preserve">, </w:t>
      </w:r>
      <w:r w:rsidR="5367EEF7">
        <w:rPr/>
        <w:t xml:space="preserve">Barb McGill, </w:t>
      </w:r>
      <w:r w:rsidR="3A0B7727">
        <w:rPr/>
        <w:t>Ann Harbridge, Acting Congregational Support Minister</w:t>
      </w:r>
    </w:p>
    <w:p w:rsidR="003126B7" w:rsidP="47CA23B3" w:rsidRDefault="1E13086C" w14:paraId="66DAD99D" w14:textId="5EC7380C">
      <w:pPr>
        <w:spacing w:after="0"/>
        <w:ind w:left="851" w:hanging="851"/>
      </w:pPr>
      <w:r w:rsidRPr="3567E527" w:rsidR="1E13086C">
        <w:rPr>
          <w:b w:val="1"/>
          <w:bCs w:val="1"/>
        </w:rPr>
        <w:t xml:space="preserve">Regrets:  </w:t>
      </w:r>
      <w:r w:rsidR="52FD8030">
        <w:rPr/>
        <w:t>Rev. Lynne Allin, Minister, Congregational Support</w:t>
      </w:r>
      <w:r w:rsidR="1D3AE5F8">
        <w:rPr/>
        <w:t xml:space="preserve"> </w:t>
      </w:r>
      <w:r w:rsidR="1D3AE5F8">
        <w:rPr/>
        <w:t>Minister</w:t>
      </w:r>
      <w:r w:rsidR="52FD8030">
        <w:rPr/>
        <w:t xml:space="preserve"> (</w:t>
      </w:r>
      <w:r w:rsidR="52FD8030">
        <w:rPr/>
        <w:t>on Sabbatical)</w:t>
      </w:r>
      <w:r w:rsidR="22298F67">
        <w:rPr/>
        <w:t xml:space="preserve">, </w:t>
      </w:r>
      <w:r w:rsidR="22298F67">
        <w:rPr/>
        <w:t xml:space="preserve">Ross </w:t>
      </w:r>
      <w:r w:rsidR="22298F67">
        <w:rPr/>
        <w:t>Gowan</w:t>
      </w:r>
      <w:r w:rsidR="32E30F59">
        <w:rPr/>
        <w:t>,</w:t>
      </w:r>
      <w:r w:rsidR="16FABE37">
        <w:rPr/>
        <w:t xml:space="preserve"> Michele </w:t>
      </w:r>
      <w:r w:rsidR="16FABE37">
        <w:rPr/>
        <w:t>Petick</w:t>
      </w:r>
      <w:r w:rsidR="16FABE37">
        <w:rPr/>
        <w:t xml:space="preserve">, </w:t>
      </w:r>
      <w:r w:rsidR="0D3A5733">
        <w:rPr/>
        <w:t>Administrative</w:t>
      </w:r>
      <w:r w:rsidR="16FABE37">
        <w:rPr/>
        <w:t xml:space="preserve"> Assistant</w:t>
      </w:r>
      <w:r w:rsidR="696CDD32">
        <w:rPr/>
        <w:t>,</w:t>
      </w:r>
      <w:r w:rsidR="3E14B183">
        <w:rPr/>
        <w:t xml:space="preserve"> Jane Wyllie</w:t>
      </w:r>
    </w:p>
    <w:p w:rsidR="003126B7" w:rsidRDefault="00384BD6" w14:paraId="2E57BDAB" w14:textId="773AC82A">
      <w:pPr>
        <w:ind w:left="851" w:hanging="851"/>
      </w:pPr>
      <w:r w:rsidRPr="3749FAD6" w:rsidR="00384BD6">
        <w:rPr>
          <w:b w:val="1"/>
          <w:bCs w:val="1"/>
        </w:rPr>
        <w:t xml:space="preserve">Welcome and Constitute Meeting: </w:t>
      </w:r>
      <w:r w:rsidRPr="3749FAD6" w:rsidR="64DC6072">
        <w:rPr>
          <w:b w:val="1"/>
          <w:bCs w:val="1"/>
        </w:rPr>
        <w:t xml:space="preserve">Adrianne Robertson </w:t>
      </w:r>
      <w:r w:rsidRPr="3749FAD6" w:rsidR="00384BD6">
        <w:rPr>
          <w:i w:val="1"/>
          <w:iCs w:val="1"/>
        </w:rPr>
        <w:t>constitute</w:t>
      </w:r>
      <w:r w:rsidRPr="3749FAD6" w:rsidR="7EFB8041">
        <w:rPr>
          <w:i w:val="1"/>
          <w:iCs w:val="1"/>
        </w:rPr>
        <w:t>d</w:t>
      </w:r>
      <w:r w:rsidRPr="3749FAD6" w:rsidR="00384BD6">
        <w:rPr>
          <w:i w:val="1"/>
          <w:iCs w:val="1"/>
        </w:rPr>
        <w:t xml:space="preserve"> this meeting in the name of Jesus Christ, the one true head of the Church and by the authority invested in me by this meeting of the Horseshoe Falls Regional Council for whatever business may properly come before it.  The bounds of the meeting will be the Zoom call.</w:t>
      </w:r>
    </w:p>
    <w:p w:rsidR="003126B7" w:rsidP="1E13086C" w:rsidRDefault="1E13086C" w14:paraId="4C61C386" w14:textId="2E26C4DA">
      <w:pPr>
        <w:keepNext w:val="1"/>
        <w:keepLines w:val="1"/>
        <w:spacing w:before="240" w:after="0"/>
        <w:rPr>
          <w:b w:val="1"/>
          <w:bCs w:val="1"/>
        </w:rPr>
      </w:pPr>
      <w:bookmarkStart w:name="_heading=h.gjdgxs" w:id="0"/>
      <w:bookmarkEnd w:id="0"/>
      <w:r w:rsidR="1E13086C">
        <w:rPr/>
        <w:t xml:space="preserve">The meeting was </w:t>
      </w:r>
      <w:r w:rsidR="1E13086C">
        <w:rPr/>
        <w:t>constituted</w:t>
      </w:r>
      <w:r w:rsidR="1E13086C">
        <w:rPr/>
        <w:t xml:space="preserve"> and opened by</w:t>
      </w:r>
      <w:r w:rsidRPr="132BF8D8" w:rsidR="1E13086C">
        <w:rPr>
          <w:color w:val="000000" w:themeColor="text1" w:themeTint="FF" w:themeShade="FF"/>
        </w:rPr>
        <w:t xml:space="preserve"> </w:t>
      </w:r>
      <w:r w:rsidRPr="132BF8D8" w:rsidR="08CDD3E4">
        <w:rPr>
          <w:color w:val="000000" w:themeColor="text1" w:themeTint="FF" w:themeShade="FF"/>
        </w:rPr>
        <w:t>Chair, Adrianne Robertson</w:t>
      </w:r>
    </w:p>
    <w:p w:rsidR="003126B7" w:rsidP="1E13086C" w:rsidRDefault="1E13086C" w14:paraId="633168AE" w14:textId="04AB7B9B">
      <w:pPr>
        <w:keepNext w:val="1"/>
        <w:keepLines w:val="1"/>
        <w:spacing w:after="0"/>
        <w:rPr>
          <w:b w:val="1"/>
          <w:bCs w:val="1"/>
        </w:rPr>
      </w:pPr>
      <w:r w:rsidRPr="3749FAD6" w:rsidR="1E13086C">
        <w:rPr>
          <w:b w:val="1"/>
          <w:bCs w:val="1"/>
          <w:u w:val="single"/>
        </w:rPr>
        <w:t>Acknowledging the Land:</w:t>
      </w:r>
      <w:r w:rsidRPr="3749FAD6" w:rsidR="1E13086C">
        <w:rPr>
          <w:b w:val="1"/>
          <w:bCs w:val="1"/>
        </w:rPr>
        <w:t xml:space="preserve">  </w:t>
      </w:r>
      <w:r w:rsidRPr="3749FAD6" w:rsidR="425F5697">
        <w:rPr>
          <w:b w:val="1"/>
          <w:bCs w:val="1"/>
        </w:rPr>
        <w:t xml:space="preserve"> </w:t>
      </w:r>
      <w:r w:rsidR="425F5697">
        <w:rPr>
          <w:b w:val="0"/>
          <w:bCs w:val="0"/>
        </w:rPr>
        <w:t>Kate Young</w:t>
      </w:r>
      <w:r w:rsidR="1F0B1814">
        <w:rPr>
          <w:b w:val="0"/>
          <w:bCs w:val="0"/>
        </w:rPr>
        <w:t xml:space="preserve"> acknowledged the Territory</w:t>
      </w:r>
    </w:p>
    <w:p w:rsidR="003126B7" w:rsidRDefault="1E13086C" w14:paraId="46C7D3C6" w14:textId="322FC9FB">
      <w:pPr>
        <w:keepNext w:val="1"/>
        <w:keepLines w:val="1"/>
        <w:spacing w:after="0"/>
      </w:pPr>
      <w:r w:rsidRPr="6F3DBACC" w:rsidR="1E13086C">
        <w:rPr>
          <w:b w:val="1"/>
          <w:bCs w:val="1"/>
          <w:u w:val="single"/>
        </w:rPr>
        <w:t>Opening Worship:</w:t>
      </w:r>
      <w:r w:rsidRPr="6F3DBACC" w:rsidR="1E13086C">
        <w:rPr>
          <w:b w:val="1"/>
          <w:bCs w:val="1"/>
        </w:rPr>
        <w:t xml:space="preserve">  </w:t>
      </w:r>
      <w:r w:rsidRPr="6F3DBACC" w:rsidR="3C19383B">
        <w:rPr>
          <w:b w:val="1"/>
          <w:bCs w:val="1"/>
        </w:rPr>
        <w:t xml:space="preserve">  </w:t>
      </w:r>
      <w:r w:rsidR="3C19383B">
        <w:rPr>
          <w:b w:val="0"/>
          <w:bCs w:val="0"/>
        </w:rPr>
        <w:t>Kate Young</w:t>
      </w:r>
      <w:r w:rsidR="742C7D07">
        <w:rPr>
          <w:b w:val="0"/>
          <w:bCs w:val="0"/>
        </w:rPr>
        <w:t xml:space="preserve"> – 600 Blessings and Prayers from around the world </w:t>
      </w:r>
      <w:r w:rsidR="6C37CA92">
        <w:rPr>
          <w:b w:val="0"/>
          <w:bCs w:val="0"/>
        </w:rPr>
        <w:t xml:space="preserve">by John Humphries </w:t>
      </w:r>
      <w:r w:rsidR="742C7D07">
        <w:rPr>
          <w:b w:val="0"/>
          <w:bCs w:val="0"/>
        </w:rPr>
        <w:t>– Prayer for opening a meeting.</w:t>
      </w:r>
    </w:p>
    <w:p w:rsidR="003126B7" w:rsidRDefault="00384BD6" w14:paraId="658DB9A0" w14:textId="77777777">
      <w:pPr>
        <w:keepNext/>
        <w:keepLines/>
        <w:spacing w:after="0"/>
        <w:rPr>
          <w:b/>
          <w:u w:val="single"/>
        </w:rPr>
      </w:pPr>
      <w:r>
        <w:rPr>
          <w:b/>
          <w:u w:val="single"/>
        </w:rPr>
        <w:t xml:space="preserve">Opening Motions: </w:t>
      </w:r>
    </w:p>
    <w:p w:rsidRPr="00B61FAD" w:rsidR="003126B7" w:rsidRDefault="00384BD6" w14:paraId="40B9E796" w14:textId="77777777">
      <w:pPr>
        <w:pBdr>
          <w:top w:val="nil"/>
          <w:left w:val="nil"/>
          <w:bottom w:val="nil"/>
          <w:right w:val="nil"/>
          <w:between w:val="nil"/>
        </w:pBdr>
        <w:spacing w:line="240" w:lineRule="auto"/>
        <w:rPr>
          <w:b/>
        </w:rPr>
      </w:pPr>
      <w:bookmarkStart w:name="_heading=h.30j0zll" w:colFirst="0" w:colLast="0" w:id="1"/>
      <w:bookmarkEnd w:id="1"/>
      <w:r w:rsidRPr="00B61FAD">
        <w:rPr>
          <w:b/>
        </w:rPr>
        <w:t xml:space="preserve"> Approval of Agenda:</w:t>
      </w:r>
      <w:r w:rsidRPr="00B61FAD">
        <w:rPr>
          <w:b/>
        </w:rPr>
        <w:tab/>
      </w:r>
    </w:p>
    <w:p w:rsidR="003126B7" w:rsidP="5FA10018" w:rsidRDefault="1E13086C" w14:paraId="5372A523" w14:textId="0A891EAB">
      <w:pPr>
        <w:pBdr>
          <w:top w:val="nil" w:color="000000" w:sz="0" w:space="0"/>
          <w:left w:val="nil" w:color="000000" w:sz="0" w:space="0"/>
          <w:bottom w:val="nil" w:color="000000" w:sz="0" w:space="0"/>
          <w:right w:val="nil" w:color="000000" w:sz="0" w:space="0"/>
          <w:between w:val="nil" w:color="000000" w:sz="0" w:space="0"/>
        </w:pBdr>
        <w:spacing w:line="240" w:lineRule="auto"/>
        <w:ind w:left="851"/>
      </w:pPr>
      <w:bookmarkStart w:name="_heading=h.3dy6vkm" w:id="2"/>
      <w:bookmarkEnd w:id="2"/>
      <w:r w:rsidRPr="5FA10018" w:rsidR="1E13086C">
        <w:rPr>
          <w:color w:val="000000" w:themeColor="text1" w:themeTint="FF" w:themeShade="FF"/>
        </w:rPr>
        <w:t xml:space="preserve">MOTION </w:t>
      </w:r>
      <w:r w:rsidR="00654D21">
        <w:rPr/>
        <w:t xml:space="preserve">by </w:t>
      </w:r>
      <w:sdt>
        <w:sdtPr>
          <w:id w:val="67168727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B901D0FD1C2542F8B6ACEAE5A6DAA942"/>
          </w:placeholder>
        </w:sdtPr>
        <w:sdtContent>
          <w:r w:rsidR="58FD6010">
            <w:rPr/>
            <w:t>Kate</w:t>
          </w:r>
          <w:r w:rsidR="58FD6010">
            <w:rPr/>
            <w:t xml:space="preserve"> Young</w:t>
          </w:r>
        </w:sdtContent>
      </w:sdt>
      <w:r w:rsidRPr="5FA10018" w:rsidR="00654D21">
        <w:rPr>
          <w:color w:val="000000" w:themeColor="text1" w:themeTint="FF" w:themeShade="FF"/>
        </w:rPr>
        <w:t xml:space="preserve"> </w:t>
      </w:r>
      <w:r w:rsidR="00654D21">
        <w:rPr/>
        <w:t xml:space="preserve">/ </w:t>
      </w:r>
      <w:sdt>
        <w:sdtPr>
          <w:id w:val="97989631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9C6ADC7F44E44B3CAD9C21F3F9F8C0ED"/>
          </w:placeholder>
        </w:sdtPr>
        <w:sdtContent>
          <w:r w:rsidR="7DB4B00C">
            <w:rPr/>
            <w:t>Karen Tobey</w:t>
          </w:r>
        </w:sdtContent>
      </w:sdt>
      <w:r w:rsidRPr="5FA10018" w:rsidR="00917A30">
        <w:rPr>
          <w:color w:val="000000" w:themeColor="text1" w:themeTint="FF" w:themeShade="FF"/>
        </w:rPr>
        <w:t xml:space="preserve"> </w:t>
      </w:r>
      <w:r w:rsidRPr="5FA10018" w:rsidR="1E13086C">
        <w:rPr>
          <w:color w:val="000000" w:themeColor="text1" w:themeTint="FF" w:themeShade="FF"/>
        </w:rPr>
        <w:t xml:space="preserve">that the agenda be accepted as </w:t>
      </w:r>
      <w:r w:rsidRPr="5FA10018" w:rsidR="59DE86B0">
        <w:rPr>
          <w:color w:val="000000" w:themeColor="text1" w:themeTint="FF" w:themeShade="FF"/>
        </w:rPr>
        <w:t>amended</w:t>
      </w:r>
      <w:r w:rsidRPr="5FA10018" w:rsidR="733DFCE7">
        <w:rPr>
          <w:color w:val="000000" w:themeColor="text1" w:themeTint="FF" w:themeShade="FF"/>
        </w:rPr>
        <w:t>.</w:t>
      </w:r>
      <w:r>
        <w:br/>
      </w:r>
      <w:r>
        <w:br/>
      </w:r>
      <w:r w:rsidRPr="5FA10018" w:rsidR="7D769A82">
        <w:rPr>
          <w:b w:val="1"/>
          <w:bCs w:val="1"/>
          <w:color w:val="000000" w:themeColor="text1" w:themeTint="FF" w:themeShade="FF"/>
        </w:rPr>
        <w:t>C</w:t>
      </w:r>
      <w:r w:rsidRPr="5FA10018" w:rsidR="0D0E2DC2">
        <w:rPr>
          <w:b w:val="1"/>
          <w:bCs w:val="1"/>
          <w:color w:val="000000" w:themeColor="text1" w:themeTint="FF" w:themeShade="FF"/>
        </w:rPr>
        <w:t>ARRIED</w:t>
      </w:r>
      <w:r>
        <w:br/>
      </w:r>
    </w:p>
    <w:p w:rsidR="003126B7" w:rsidP="1FE148DF" w:rsidRDefault="1E13086C" w14:paraId="3B18E1EA" w14:textId="07E97D7B">
      <w:pPr>
        <w:pBdr>
          <w:top w:val="nil" w:color="000000" w:sz="0" w:space="0"/>
          <w:left w:val="nil" w:color="000000" w:sz="0" w:space="0"/>
          <w:bottom w:val="nil" w:color="000000" w:sz="0" w:space="0"/>
          <w:right w:val="nil" w:color="000000" w:sz="0" w:space="0"/>
          <w:between w:val="nil" w:color="000000" w:sz="0" w:space="0"/>
        </w:pBdr>
        <w:spacing w:line="240" w:lineRule="auto"/>
        <w:rPr>
          <w:b w:val="1"/>
          <w:bCs w:val="1"/>
          <w:color w:val="000000"/>
        </w:rPr>
      </w:pPr>
      <w:bookmarkStart w:name="_heading=h.3znysh7" w:id="3"/>
      <w:bookmarkEnd w:id="3"/>
      <w:r w:rsidRPr="1FE148DF" w:rsidR="1E13086C">
        <w:rPr>
          <w:b w:val="1"/>
          <w:bCs w:val="1"/>
          <w:color w:val="000000" w:themeColor="text1" w:themeTint="FF" w:themeShade="FF"/>
        </w:rPr>
        <w:t>Corresponding Members:</w:t>
      </w:r>
    </w:p>
    <w:p w:rsidR="728584BF" w:rsidP="1FE148DF" w:rsidRDefault="728584BF" w14:paraId="21219DC4" w14:textId="668B4775">
      <w:pPr>
        <w:pBdr>
          <w:top w:val="nil" w:color="000000" w:sz="0" w:space="0"/>
          <w:left w:val="nil" w:color="000000" w:sz="0" w:space="0"/>
          <w:bottom w:val="nil" w:color="000000" w:sz="0" w:space="0"/>
          <w:right w:val="nil" w:color="000000" w:sz="0" w:space="0"/>
          <w:between w:val="nil" w:color="000000" w:sz="0" w:space="0"/>
        </w:pBdr>
        <w:spacing w:line="240" w:lineRule="auto"/>
        <w:rPr>
          <w:b w:val="0"/>
          <w:bCs w:val="0"/>
          <w:color w:val="000000" w:themeColor="text1" w:themeTint="FF" w:themeShade="FF"/>
        </w:rPr>
      </w:pPr>
      <w:r w:rsidRPr="1FE148DF" w:rsidR="728584BF">
        <w:rPr>
          <w:b w:val="0"/>
          <w:bCs w:val="0"/>
          <w:color w:val="000000" w:themeColor="text1" w:themeTint="FF" w:themeShade="FF"/>
        </w:rPr>
        <w:t>None</w:t>
      </w:r>
    </w:p>
    <w:p w:rsidR="003126B7" w:rsidP="1E13086C" w:rsidRDefault="00384BD6" w14:paraId="5DAB6C7B" w14:textId="42EE032A">
      <w:pPr>
        <w:pBdr>
          <w:top w:val="nil"/>
          <w:left w:val="nil"/>
          <w:bottom w:val="nil"/>
          <w:right w:val="nil"/>
          <w:between w:val="nil"/>
        </w:pBdr>
        <w:spacing w:line="240" w:lineRule="auto"/>
        <w:rPr>
          <w:b/>
          <w:bCs/>
          <w:color w:val="000000"/>
        </w:rPr>
      </w:pPr>
      <w:r>
        <w:rPr>
          <w:b/>
          <w:color w:val="000000"/>
        </w:rPr>
        <w:tab/>
      </w:r>
      <w:r>
        <w:rPr>
          <w:b/>
          <w:color w:val="000000"/>
        </w:rPr>
        <w:tab/>
      </w:r>
      <w:r>
        <w:rPr>
          <w:b/>
          <w:color w:val="000000"/>
        </w:rPr>
        <w:tab/>
      </w:r>
      <w:r>
        <w:rPr>
          <w:b/>
          <w:color w:val="000000"/>
        </w:rPr>
        <w:tab/>
      </w:r>
    </w:p>
    <w:p w:rsidR="003126B7" w:rsidP="47CA23B3" w:rsidRDefault="1E13086C" w14:paraId="07D74410" w14:textId="49A8FAF6">
      <w:pPr>
        <w:keepNext w:val="1"/>
        <w:keepLines w:val="1"/>
        <w:spacing w:before="0" w:after="0"/>
        <w:rPr>
          <w:b w:val="0"/>
          <w:bCs w:val="0"/>
          <w:u w:val="single"/>
        </w:rPr>
      </w:pPr>
      <w:r w:rsidRPr="47CA23B3" w:rsidR="1E13086C">
        <w:rPr>
          <w:b w:val="1"/>
          <w:bCs w:val="1"/>
          <w:u w:val="single"/>
        </w:rPr>
        <w:t>Consent Docket:</w:t>
      </w:r>
    </w:p>
    <w:p w:rsidRPr="006050CE" w:rsidR="00DC5AAB" w:rsidP="234779E9" w:rsidRDefault="00DC5AAB" w14:paraId="79C8E535" w14:textId="7B28FE8E">
      <w:pPr>
        <w:pStyle w:val="Heading2"/>
        <w:ind/>
        <w:rPr>
          <w:noProof w:val="0"/>
          <w:lang w:val="en-CA"/>
        </w:rPr>
      </w:pPr>
      <w:r w:rsidRPr="234779E9" w:rsidR="00DC5AAB">
        <w:rPr>
          <w:b w:val="0"/>
          <w:bCs w:val="0"/>
          <w:u w:val="single"/>
        </w:rPr>
        <w:t>Approval of Previous Minutes</w:t>
      </w:r>
      <w:r w:rsidRPr="234779E9" w:rsidR="37AE15ED">
        <w:rPr>
          <w:b w:val="0"/>
          <w:bCs w:val="0"/>
          <w:u w:val="single"/>
        </w:rPr>
        <w:t>:</w:t>
      </w:r>
      <w:r w:rsidRPr="234779E9" w:rsidR="37AE15ED">
        <w:rPr>
          <w:b w:val="0"/>
          <w:bCs w:val="0"/>
          <w:u w:val="single"/>
        </w:rPr>
        <w:t xml:space="preserve">  Oct. 8, </w:t>
      </w:r>
      <w:r w:rsidRPr="234779E9" w:rsidR="37AE15ED">
        <w:rPr>
          <w:b w:val="0"/>
          <w:bCs w:val="0"/>
          <w:u w:val="single"/>
        </w:rPr>
        <w:t>2024</w:t>
      </w:r>
      <w:r w:rsidRPr="234779E9" w:rsidR="5A5DA609">
        <w:rPr>
          <w:b w:val="0"/>
          <w:bCs w:val="0"/>
          <w:u w:val="single"/>
        </w:rPr>
        <w:t xml:space="preserve"> as amended.</w:t>
      </w:r>
      <w:r w:rsidRPr="234779E9" w:rsidR="5BAE047F">
        <w:rPr>
          <w:b w:val="0"/>
          <w:bCs w:val="0"/>
          <w:u w:val="single"/>
        </w:rPr>
        <w:t xml:space="preserve">   </w:t>
      </w:r>
      <w:r w:rsidRPr="234779E9" w:rsidR="3A5E8946">
        <w:rPr>
          <w:b w:val="0"/>
          <w:bCs w:val="0"/>
          <w:u w:val="single"/>
        </w:rPr>
        <w:t xml:space="preserve">  </w:t>
      </w:r>
      <w:hyperlink r:id="R2176166e0fef47f8">
        <w:r w:rsidRPr="234779E9" w:rsidR="3A5E8946">
          <w:rPr>
            <w:rStyle w:val="Hyperlink"/>
            <w:noProof w:val="0"/>
            <w:lang w:val="en-CA"/>
          </w:rPr>
          <w:t>241008 HF CSC Draft Minutes.docx</w:t>
        </w:r>
      </w:hyperlink>
    </w:p>
    <w:p w:rsidR="5A5DA609" w:rsidP="446B1D6B" w:rsidRDefault="5A5DA609" w14:paraId="08E3EBFB" w14:textId="3EF0B7D5">
      <w:pPr>
        <w:pStyle w:val="Normal"/>
      </w:pPr>
      <w:r w:rsidR="5A5DA609">
        <w:rPr/>
        <w:t>Amend the minutes to add the name of the Community of Faith to the motion approving St. Stephen on the Hill to search.</w:t>
      </w:r>
    </w:p>
    <w:p w:rsidR="446B1D6B" w:rsidP="234779E9" w:rsidRDefault="446B1D6B" w14:paraId="14E4863B" w14:textId="02B8881E">
      <w:pPr>
        <w:pStyle w:val="Normal"/>
        <w:rPr>
          <w:rFonts w:ascii="Calibri" w:hAnsi="Calibri" w:eastAsia="Calibri" w:cs="Calibri"/>
          <w:noProof w:val="0"/>
          <w:sz w:val="24"/>
          <w:szCs w:val="24"/>
          <w:lang w:val="en-CA"/>
        </w:rPr>
      </w:pPr>
      <w:r w:rsidR="6A08C3AB">
        <w:rPr/>
        <w:t xml:space="preserve">Approval of minutes Oct. 15/24  </w:t>
      </w:r>
      <w:hyperlink r:id="R9bd245b72d2844a8">
        <w:r w:rsidRPr="234779E9" w:rsidR="6A08C3AB">
          <w:rPr>
            <w:rStyle w:val="Hyperlink"/>
            <w:rFonts w:ascii="Calibri" w:hAnsi="Calibri" w:eastAsia="Calibri" w:cs="Calibri"/>
            <w:noProof w:val="0"/>
            <w:sz w:val="24"/>
            <w:szCs w:val="24"/>
            <w:lang w:val="en-CA"/>
          </w:rPr>
          <w:t>241015 HF CSC Minutes.docx</w:t>
        </w:r>
      </w:hyperlink>
    </w:p>
    <w:p w:rsidRPr="006050CE" w:rsidR="00DC5AAB" w:rsidP="1E13086C" w:rsidRDefault="00DC5AAB" w14:paraId="72B08AC7" w14:textId="77777777">
      <w:pPr>
        <w:keepNext/>
        <w:keepLines/>
        <w:spacing w:before="0" w:after="0"/>
        <w:rPr>
          <w:u w:val="single"/>
        </w:rPr>
      </w:pPr>
    </w:p>
    <w:p w:rsidRPr="00DC5AAB" w:rsidR="003126B7" w:rsidP="6454E69B" w:rsidRDefault="1E13086C" w14:paraId="260F3658" w14:textId="5FB91034">
      <w:pPr>
        <w:keepNext w:val="1"/>
        <w:keepLines w:val="1"/>
        <w:spacing w:before="0" w:after="160" w:line="257" w:lineRule="auto"/>
      </w:pPr>
      <w:r w:rsidRPr="00EAA525" w:rsidR="1E13086C">
        <w:rPr>
          <w:u w:val="single"/>
        </w:rPr>
        <w:t>Email Motion</w:t>
      </w:r>
      <w:r w:rsidRPr="00EAA525" w:rsidR="4F0BBA06">
        <w:rPr>
          <w:u w:val="single"/>
        </w:rPr>
        <w:t>s</w:t>
      </w:r>
      <w:r w:rsidRPr="00EAA525" w:rsidR="1E13086C">
        <w:rPr>
          <w:u w:val="single"/>
        </w:rPr>
        <w:t xml:space="preserve">: </w:t>
      </w:r>
    </w:p>
    <w:p w:rsidRPr="00DC5AAB" w:rsidR="003126B7" w:rsidP="00EAA525" w:rsidRDefault="1E13086C" w14:paraId="6282E8D7" w14:textId="553F9C76">
      <w:pPr>
        <w:keepNext w:val="1"/>
        <w:keepLines w:val="1"/>
        <w:spacing w:before="0" w:after="160" w:line="257" w:lineRule="auto"/>
        <w:rPr>
          <w:b w:val="1"/>
          <w:bCs w:val="1"/>
        </w:rPr>
      </w:pPr>
      <w:r w:rsidRPr="00EAA525" w:rsidR="0E2A339A">
        <w:rPr>
          <w:b w:val="1"/>
          <w:bCs w:val="1"/>
        </w:rPr>
        <w:t>Nov.6,2024- Grace, Dunnville</w:t>
      </w:r>
    </w:p>
    <w:p w:rsidRPr="00DC5AAB" w:rsidR="003126B7" w:rsidP="5F45F4EC" w:rsidRDefault="1E13086C" w14:paraId="0885F1F0" w14:textId="76F390C9">
      <w:pPr>
        <w:keepNext w:val="1"/>
        <w:keepLines w:val="1"/>
        <w:spacing w:before="0" w:beforeAutospacing="off" w:after="0" w:afterAutospacing="off" w:line="257" w:lineRule="auto"/>
        <w:rPr>
          <w:rFonts w:ascii="Calibri" w:hAnsi="Calibri" w:eastAsia="Calibri" w:cs="Calibri" w:asciiTheme="minorAscii" w:hAnsiTheme="minorAscii" w:eastAsiaTheme="minorAscii" w:cstheme="minorAscii"/>
          <w:noProof w:val="0"/>
          <w:color w:val="26282A"/>
          <w:sz w:val="24"/>
          <w:szCs w:val="24"/>
          <w:lang w:val="en-CA"/>
        </w:rPr>
      </w:pPr>
      <w:r w:rsidRPr="5F45F4EC" w:rsidR="1F53370C">
        <w:rPr>
          <w:rFonts w:ascii="Calibri" w:hAnsi="Calibri" w:eastAsia="Calibri" w:cs="Calibri" w:asciiTheme="minorAscii" w:hAnsiTheme="minorAscii" w:eastAsiaTheme="minorAscii" w:cstheme="minorAscii"/>
          <w:noProof w:val="0"/>
          <w:sz w:val="24"/>
          <w:szCs w:val="24"/>
          <w:lang w:val="en-CA"/>
        </w:rPr>
        <w:t xml:space="preserve">Ross Gowen/Kate Young </w:t>
      </w:r>
      <w:r w:rsidRPr="5F45F4EC" w:rsidR="1F53370C">
        <w:rPr>
          <w:rFonts w:ascii="Calibri" w:hAnsi="Calibri" w:eastAsia="Calibri" w:cs="Calibri" w:asciiTheme="minorAscii" w:hAnsiTheme="minorAscii" w:eastAsiaTheme="minorAscii" w:cstheme="minorAscii"/>
          <w:noProof w:val="0"/>
          <w:color w:val="26282A"/>
          <w:sz w:val="24"/>
          <w:szCs w:val="24"/>
          <w:lang w:val="en-CA"/>
        </w:rPr>
        <w:t xml:space="preserve">that the congregational support commission of Horseshoe Falls regional council agree to the request of Grace United Church to sell a piece of property </w:t>
      </w:r>
      <w:r w:rsidRPr="5F45F4EC" w:rsidR="1F53370C">
        <w:rPr>
          <w:rFonts w:ascii="Calibri" w:hAnsi="Calibri" w:eastAsia="Calibri" w:cs="Calibri" w:asciiTheme="minorAscii" w:hAnsiTheme="minorAscii" w:eastAsiaTheme="minorAscii" w:cstheme="minorAscii"/>
          <w:noProof w:val="0"/>
          <w:color w:val="26282A"/>
          <w:sz w:val="24"/>
          <w:szCs w:val="24"/>
          <w:lang w:val="en-CA"/>
        </w:rPr>
        <w:t>located</w:t>
      </w:r>
      <w:r w:rsidRPr="5F45F4EC" w:rsidR="1F53370C">
        <w:rPr>
          <w:rFonts w:ascii="Calibri" w:hAnsi="Calibri" w:eastAsia="Calibri" w:cs="Calibri" w:asciiTheme="minorAscii" w:hAnsiTheme="minorAscii" w:eastAsiaTheme="minorAscii" w:cstheme="minorAscii"/>
          <w:noProof w:val="0"/>
          <w:color w:val="26282A"/>
          <w:sz w:val="24"/>
          <w:szCs w:val="24"/>
          <w:lang w:val="en-CA"/>
        </w:rPr>
        <w:t xml:space="preserve"> at </w:t>
      </w:r>
      <w:hyperlink r:id="R4702f7dfe53c4617">
        <w:r w:rsidRPr="5F45F4EC" w:rsidR="1F53370C">
          <w:rPr>
            <w:rStyle w:val="Hyperlink"/>
            <w:rFonts w:ascii="Calibri" w:hAnsi="Calibri" w:eastAsia="Calibri" w:cs="Calibri" w:asciiTheme="minorAscii" w:hAnsiTheme="minorAscii" w:eastAsiaTheme="minorAscii" w:cstheme="minorAscii"/>
            <w:strike w:val="0"/>
            <w:dstrike w:val="0"/>
            <w:noProof w:val="0"/>
            <w:color w:val="0563C1"/>
            <w:sz w:val="24"/>
            <w:szCs w:val="24"/>
            <w:u w:val="single"/>
            <w:lang w:val="en-CA"/>
          </w:rPr>
          <w:t>301 Broad St. E, Dunnville</w:t>
        </w:r>
      </w:hyperlink>
      <w:r w:rsidRPr="5F45F4EC" w:rsidR="1F53370C">
        <w:rPr>
          <w:rFonts w:ascii="Calibri" w:hAnsi="Calibri" w:eastAsia="Calibri" w:cs="Calibri" w:asciiTheme="minorAscii" w:hAnsiTheme="minorAscii" w:eastAsiaTheme="minorAscii" w:cstheme="minorAscii"/>
          <w:noProof w:val="0"/>
          <w:color w:val="26282A"/>
          <w:sz w:val="24"/>
          <w:szCs w:val="24"/>
          <w:lang w:val="en-CA"/>
        </w:rPr>
        <w:t>, On, the legal description of which is PIN Number 381230114 with the following terms:</w:t>
      </w:r>
    </w:p>
    <w:p w:rsidRPr="00DC5AAB" w:rsidR="003126B7" w:rsidP="5F45F4EC" w:rsidRDefault="1E13086C" w14:paraId="4A127D8C" w14:textId="6B8BA27A">
      <w:pPr>
        <w:keepNext w:val="1"/>
        <w:keepLines w:val="1"/>
        <w:spacing w:before="0" w:beforeAutospacing="off" w:after="0" w:afterAutospacing="off" w:line="257" w:lineRule="auto"/>
        <w:rPr>
          <w:rFonts w:ascii="Calibri" w:hAnsi="Calibri" w:eastAsia="Calibri" w:cs="Calibri" w:asciiTheme="minorAscii" w:hAnsiTheme="minorAscii" w:eastAsiaTheme="minorAscii" w:cstheme="minorAscii"/>
          <w:noProof w:val="0"/>
          <w:color w:val="26282A"/>
          <w:sz w:val="24"/>
          <w:szCs w:val="24"/>
          <w:lang w:val="en-CA"/>
        </w:rPr>
      </w:pPr>
      <w:r w:rsidRPr="5F45F4EC" w:rsidR="1F53370C">
        <w:rPr>
          <w:rFonts w:ascii="Calibri" w:hAnsi="Calibri" w:eastAsia="Calibri" w:cs="Calibri" w:asciiTheme="minorAscii" w:hAnsiTheme="minorAscii" w:eastAsiaTheme="minorAscii" w:cstheme="minorAscii"/>
          <w:noProof w:val="0"/>
          <w:color w:val="26282A"/>
          <w:sz w:val="24"/>
          <w:szCs w:val="24"/>
          <w:lang w:val="en-CA"/>
        </w:rPr>
        <w:t xml:space="preserve">Buyer:  Jeremy Addison McIntee and </w:t>
      </w:r>
      <w:r w:rsidRPr="5F45F4EC" w:rsidR="1F53370C">
        <w:rPr>
          <w:rFonts w:ascii="Calibri" w:hAnsi="Calibri" w:eastAsia="Calibri" w:cs="Calibri" w:asciiTheme="minorAscii" w:hAnsiTheme="minorAscii" w:eastAsiaTheme="minorAscii" w:cstheme="minorAscii"/>
          <w:noProof w:val="0"/>
          <w:color w:val="26282A"/>
          <w:sz w:val="24"/>
          <w:szCs w:val="24"/>
          <w:lang w:val="en-CA"/>
        </w:rPr>
        <w:t>Chelseie</w:t>
      </w:r>
      <w:r w:rsidRPr="5F45F4EC" w:rsidR="1F53370C">
        <w:rPr>
          <w:rFonts w:ascii="Calibri" w:hAnsi="Calibri" w:eastAsia="Calibri" w:cs="Calibri" w:asciiTheme="minorAscii" w:hAnsiTheme="minorAscii" w:eastAsiaTheme="minorAscii" w:cstheme="minorAscii"/>
          <w:noProof w:val="0"/>
          <w:color w:val="26282A"/>
          <w:sz w:val="24"/>
          <w:szCs w:val="24"/>
          <w:lang w:val="en-CA"/>
        </w:rPr>
        <w:t xml:space="preserve"> Lynne McIntee</w:t>
      </w:r>
    </w:p>
    <w:p w:rsidRPr="00DC5AAB" w:rsidR="003126B7" w:rsidP="5F45F4EC" w:rsidRDefault="1E13086C" w14:paraId="5964B233" w14:textId="140709B9">
      <w:pPr>
        <w:keepNext w:val="1"/>
        <w:keepLines w:val="1"/>
        <w:spacing w:before="0" w:beforeAutospacing="off" w:after="0" w:afterAutospacing="off" w:line="257" w:lineRule="auto"/>
        <w:rPr>
          <w:rFonts w:ascii="Calibri" w:hAnsi="Calibri" w:eastAsia="Calibri" w:cs="Calibri" w:asciiTheme="minorAscii" w:hAnsiTheme="minorAscii" w:eastAsiaTheme="minorAscii" w:cstheme="minorAscii"/>
          <w:noProof w:val="0"/>
          <w:color w:val="26282A"/>
          <w:sz w:val="24"/>
          <w:szCs w:val="24"/>
          <w:lang w:val="en-CA"/>
        </w:rPr>
      </w:pPr>
      <w:r w:rsidRPr="5F45F4EC" w:rsidR="1F53370C">
        <w:rPr>
          <w:rFonts w:ascii="Calibri" w:hAnsi="Calibri" w:eastAsia="Calibri" w:cs="Calibri" w:asciiTheme="minorAscii" w:hAnsiTheme="minorAscii" w:eastAsiaTheme="minorAscii" w:cstheme="minorAscii"/>
          <w:noProof w:val="0"/>
          <w:color w:val="26282A"/>
          <w:sz w:val="24"/>
          <w:szCs w:val="24"/>
          <w:lang w:val="en-CA"/>
        </w:rPr>
        <w:t>Sale Price:  $40,000</w:t>
      </w:r>
    </w:p>
    <w:p w:rsidRPr="00DC5AAB" w:rsidR="003126B7" w:rsidP="5F45F4EC" w:rsidRDefault="1E13086C" w14:paraId="2E36946D" w14:textId="053A2E02">
      <w:pPr>
        <w:keepNext w:val="1"/>
        <w:keepLines w:val="1"/>
        <w:spacing w:before="0" w:beforeAutospacing="off" w:after="0" w:afterAutospacing="off" w:line="257" w:lineRule="auto"/>
        <w:rPr>
          <w:rFonts w:ascii="Calibri" w:hAnsi="Calibri" w:eastAsia="Calibri" w:cs="Calibri" w:asciiTheme="minorAscii" w:hAnsiTheme="minorAscii" w:eastAsiaTheme="minorAscii" w:cstheme="minorAscii"/>
          <w:noProof w:val="0"/>
          <w:color w:val="26282A"/>
          <w:sz w:val="24"/>
          <w:szCs w:val="24"/>
          <w:lang w:val="en-CA"/>
        </w:rPr>
      </w:pPr>
      <w:r w:rsidRPr="5F45F4EC" w:rsidR="1F53370C">
        <w:rPr>
          <w:rFonts w:ascii="Calibri" w:hAnsi="Calibri" w:eastAsia="Calibri" w:cs="Calibri" w:asciiTheme="minorAscii" w:hAnsiTheme="minorAscii" w:eastAsiaTheme="minorAscii" w:cstheme="minorAscii"/>
          <w:noProof w:val="0"/>
          <w:color w:val="26282A"/>
          <w:sz w:val="24"/>
          <w:szCs w:val="24"/>
          <w:lang w:val="en-CA"/>
        </w:rPr>
        <w:t>Deposit:   $1,000</w:t>
      </w:r>
    </w:p>
    <w:p w:rsidRPr="00DC5AAB" w:rsidR="003126B7" w:rsidP="5F45F4EC" w:rsidRDefault="1E13086C" w14:paraId="68A564A2" w14:textId="1E69F015">
      <w:pPr>
        <w:keepNext w:val="1"/>
        <w:keepLines w:val="1"/>
        <w:spacing w:before="0" w:beforeAutospacing="off" w:after="0" w:afterAutospacing="off" w:line="257" w:lineRule="auto"/>
        <w:rPr>
          <w:rFonts w:ascii="Calibri" w:hAnsi="Calibri" w:eastAsia="Calibri" w:cs="Calibri" w:asciiTheme="minorAscii" w:hAnsiTheme="minorAscii" w:eastAsiaTheme="minorAscii" w:cstheme="minorAscii"/>
          <w:noProof w:val="0"/>
          <w:color w:val="26282A"/>
          <w:sz w:val="24"/>
          <w:szCs w:val="24"/>
          <w:lang w:val="en-CA"/>
        </w:rPr>
      </w:pPr>
      <w:r w:rsidRPr="5F45F4EC" w:rsidR="1F53370C">
        <w:rPr>
          <w:rFonts w:ascii="Calibri" w:hAnsi="Calibri" w:eastAsia="Calibri" w:cs="Calibri" w:asciiTheme="minorAscii" w:hAnsiTheme="minorAscii" w:eastAsiaTheme="minorAscii" w:cstheme="minorAscii"/>
          <w:noProof w:val="0"/>
          <w:color w:val="26282A"/>
          <w:sz w:val="24"/>
          <w:szCs w:val="24"/>
          <w:lang w:val="en-CA"/>
        </w:rPr>
        <w:t xml:space="preserve">Closing Date:  30 days from issuance of certificate </w:t>
      </w:r>
    </w:p>
    <w:p w:rsidRPr="00DC5AAB" w:rsidR="003126B7" w:rsidP="5F45F4EC" w:rsidRDefault="1E13086C" w14:paraId="5F91EC92" w14:textId="08C52232">
      <w:pPr>
        <w:keepNext w:val="1"/>
        <w:keepLines w:val="1"/>
        <w:spacing w:before="0" w:beforeAutospacing="off" w:after="0" w:afterAutospacing="off" w:line="257" w:lineRule="auto"/>
        <w:rPr>
          <w:rFonts w:ascii="Calibri" w:hAnsi="Calibri" w:eastAsia="Calibri" w:cs="Calibri" w:asciiTheme="minorAscii" w:hAnsiTheme="minorAscii" w:eastAsiaTheme="minorAscii" w:cstheme="minorAscii"/>
          <w:noProof w:val="0"/>
          <w:color w:val="26282A"/>
          <w:sz w:val="24"/>
          <w:szCs w:val="24"/>
          <w:lang w:val="en-CA"/>
        </w:rPr>
      </w:pPr>
      <w:r w:rsidRPr="5F45F4EC" w:rsidR="1F53370C">
        <w:rPr>
          <w:rFonts w:ascii="Calibri" w:hAnsi="Calibri" w:eastAsia="Calibri" w:cs="Calibri" w:asciiTheme="minorAscii" w:hAnsiTheme="minorAscii" w:eastAsiaTheme="minorAscii" w:cstheme="minorAscii"/>
          <w:noProof w:val="0"/>
          <w:color w:val="26282A"/>
          <w:sz w:val="24"/>
          <w:szCs w:val="24"/>
          <w:lang w:val="en-CA"/>
        </w:rPr>
        <w:t>Buyer is solely responsible for the expense of a boundary adjustment consent from Haldimand County to sever the property.</w:t>
      </w:r>
    </w:p>
    <w:p w:rsidRPr="00DC5AAB" w:rsidR="003126B7" w:rsidP="00EAA525" w:rsidRDefault="1E13086C" w14:paraId="3DACEAC9" w14:textId="09B28A9F">
      <w:pPr>
        <w:keepNext w:val="1"/>
        <w:keepLines w:val="1"/>
        <w:spacing w:before="0" w:after="160" w:line="257" w:lineRule="auto"/>
        <w:rPr>
          <w:b w:val="1"/>
          <w:bCs w:val="1"/>
        </w:rPr>
      </w:pPr>
      <w:r>
        <w:br/>
      </w:r>
      <w:r w:rsidRPr="00EAA525" w:rsidR="021FF4C9">
        <w:rPr>
          <w:b w:val="1"/>
          <w:bCs w:val="1"/>
        </w:rPr>
        <w:t>Nov 6, 2024 – York United Church</w:t>
      </w:r>
    </w:p>
    <w:p w:rsidR="021FF4C9" w:rsidP="00EAA525" w:rsidRDefault="021FF4C9" w14:paraId="3B5B7882" w14:textId="438BA22E">
      <w:pPr>
        <w:spacing w:before="0" w:beforeAutospacing="off" w:after="0" w:afterAutospacing="off"/>
        <w:rPr>
          <w:rFonts w:ascii="Calibri" w:hAnsi="Calibri" w:eastAsia="Calibri" w:cs="Calibri"/>
          <w:noProof w:val="0"/>
          <w:sz w:val="24"/>
          <w:szCs w:val="24"/>
          <w:lang w:val="en-CA"/>
        </w:rPr>
      </w:pPr>
      <w:r w:rsidRPr="00EAA525" w:rsidR="021FF4C9">
        <w:rPr>
          <w:rFonts w:ascii="Calibri" w:hAnsi="Calibri" w:eastAsia="Calibri" w:cs="Calibri"/>
          <w:noProof w:val="0"/>
          <w:sz w:val="24"/>
          <w:szCs w:val="24"/>
          <w:lang w:val="en-CA"/>
        </w:rPr>
        <w:t>Kate Young / Ross Gowan that the congregational support commission of Horseshoe Falls regional council agree to the request of York United Church to sell the property located at 35 Merritt St. York, ON, the legal description of which is Pt Lt 1 S/S King St. Pl 216 as in S3150, MB280 and HC63557; Haldimand County, with the following terms:</w:t>
      </w:r>
    </w:p>
    <w:p w:rsidR="021FF4C9" w:rsidP="00EAA525" w:rsidRDefault="021FF4C9" w14:paraId="0022F71D" w14:textId="10B47C82">
      <w:pPr>
        <w:spacing w:before="0" w:beforeAutospacing="off" w:after="0" w:afterAutospacing="off"/>
        <w:rPr>
          <w:rFonts w:ascii="Calibri" w:hAnsi="Calibri" w:eastAsia="Calibri" w:cs="Calibri"/>
          <w:noProof w:val="0"/>
          <w:sz w:val="24"/>
          <w:szCs w:val="24"/>
          <w:lang w:val="en-CA"/>
        </w:rPr>
      </w:pPr>
      <w:r w:rsidRPr="00EAA525" w:rsidR="021FF4C9">
        <w:rPr>
          <w:rFonts w:ascii="Calibri" w:hAnsi="Calibri" w:eastAsia="Calibri" w:cs="Calibri"/>
          <w:noProof w:val="0"/>
          <w:sz w:val="24"/>
          <w:szCs w:val="24"/>
          <w:lang w:val="en-CA"/>
        </w:rPr>
        <w:t>Buyer:  Philip Reynolds and Marie Reynolds</w:t>
      </w:r>
    </w:p>
    <w:p w:rsidR="021FF4C9" w:rsidP="00EAA525" w:rsidRDefault="021FF4C9" w14:paraId="54466532" w14:textId="0BB6AE7A">
      <w:pPr>
        <w:spacing w:before="0" w:beforeAutospacing="off" w:after="0" w:afterAutospacing="off"/>
        <w:rPr>
          <w:rFonts w:ascii="Calibri" w:hAnsi="Calibri" w:eastAsia="Calibri" w:cs="Calibri"/>
          <w:noProof w:val="0"/>
          <w:sz w:val="24"/>
          <w:szCs w:val="24"/>
          <w:lang w:val="en-CA"/>
        </w:rPr>
      </w:pPr>
      <w:r w:rsidRPr="00EAA525" w:rsidR="021FF4C9">
        <w:rPr>
          <w:rFonts w:ascii="Calibri" w:hAnsi="Calibri" w:eastAsia="Calibri" w:cs="Calibri"/>
          <w:noProof w:val="0"/>
          <w:sz w:val="24"/>
          <w:szCs w:val="24"/>
          <w:lang w:val="en-CA"/>
        </w:rPr>
        <w:t>Purchase Price:  $400,000</w:t>
      </w:r>
    </w:p>
    <w:p w:rsidR="021FF4C9" w:rsidP="00EAA525" w:rsidRDefault="021FF4C9" w14:paraId="4DDB16D5" w14:textId="004F5D52">
      <w:pPr>
        <w:spacing w:before="0" w:beforeAutospacing="off" w:after="0" w:afterAutospacing="off"/>
        <w:rPr>
          <w:rFonts w:ascii="Calibri" w:hAnsi="Calibri" w:eastAsia="Calibri" w:cs="Calibri"/>
          <w:noProof w:val="0"/>
          <w:sz w:val="24"/>
          <w:szCs w:val="24"/>
          <w:lang w:val="en-CA"/>
        </w:rPr>
      </w:pPr>
      <w:r w:rsidRPr="00EAA525" w:rsidR="021FF4C9">
        <w:rPr>
          <w:rFonts w:ascii="Calibri" w:hAnsi="Calibri" w:eastAsia="Calibri" w:cs="Calibri"/>
          <w:noProof w:val="0"/>
          <w:sz w:val="24"/>
          <w:szCs w:val="24"/>
          <w:lang w:val="en-CA"/>
        </w:rPr>
        <w:t>Deposit:  $50,000</w:t>
      </w:r>
    </w:p>
    <w:p w:rsidRPr="00DC5AAB" w:rsidR="003126B7" w:rsidP="24FC9E7B" w:rsidRDefault="003126B7" w14:paraId="02EB378F" w14:textId="75AE2937">
      <w:pPr>
        <w:keepNext/>
        <w:keepLines/>
        <w:spacing w:before="0" w:beforeAutospacing="off" w:after="0" w:afterAutospacing="off"/>
        <w:rPr>
          <w:rFonts w:ascii="Calibri" w:hAnsi="Calibri" w:eastAsia="Calibri" w:cs="Calibri"/>
          <w:noProof w:val="0"/>
          <w:sz w:val="24"/>
          <w:szCs w:val="24"/>
          <w:lang w:val="en-CA"/>
        </w:rPr>
      </w:pPr>
      <w:r w:rsidRPr="24FC9E7B" w:rsidR="021FF4C9">
        <w:rPr>
          <w:rFonts w:ascii="Calibri" w:hAnsi="Calibri" w:eastAsia="Calibri" w:cs="Calibri"/>
          <w:noProof w:val="0"/>
          <w:sz w:val="24"/>
          <w:szCs w:val="24"/>
          <w:lang w:val="en-CA"/>
        </w:rPr>
        <w:t>Property is being sold as is.</w:t>
      </w:r>
      <w:r>
        <w:br/>
      </w:r>
    </w:p>
    <w:p w:rsidRPr="006050CE" w:rsidR="003126B7" w:rsidRDefault="00384BD6" w14:paraId="403D955F" w14:textId="77777777">
      <w:pPr>
        <w:tabs>
          <w:tab w:val="left" w:pos="426"/>
        </w:tabs>
        <w:spacing w:before="0" w:after="0"/>
        <w:rPr>
          <w:u w:val="single"/>
        </w:rPr>
      </w:pPr>
      <w:r w:rsidRPr="006050CE">
        <w:rPr>
          <w:u w:val="single"/>
        </w:rPr>
        <w:t>Appointment of Pastoral Charge Supervisors:</w:t>
      </w:r>
    </w:p>
    <w:p w:rsidR="00660703" w:rsidP="47CA23B3" w:rsidRDefault="00660703" w14:paraId="5EE44104" w14:textId="6AA8E30D">
      <w:pPr>
        <w:pBdr>
          <w:top w:val="nil" w:color="000000" w:sz="0" w:space="0"/>
          <w:left w:val="nil" w:color="000000" w:sz="0" w:space="0"/>
          <w:bottom w:val="nil" w:color="000000" w:sz="0" w:space="0"/>
          <w:right w:val="nil" w:color="000000" w:sz="0" w:space="0"/>
          <w:between w:val="nil" w:color="000000" w:sz="0" w:space="0"/>
        </w:pBdr>
        <w:spacing w:before="0" w:after="0"/>
      </w:pPr>
      <w:r w:rsidR="37BD0315">
        <w:rPr/>
        <w:t>Rev. Grace Lee to Trinity, Oakville as PCS effective Oct. 9, 2024</w:t>
      </w:r>
    </w:p>
    <w:p w:rsidR="47CA23B3" w:rsidP="12B91338" w:rsidRDefault="47CA23B3" w14:paraId="0628984E" w14:textId="5D60EA82">
      <w:pPr>
        <w:pBdr>
          <w:top w:val="nil" w:color="000000" w:sz="0" w:space="0"/>
          <w:left w:val="nil" w:color="000000" w:sz="0" w:space="0"/>
          <w:bottom w:val="nil" w:color="000000" w:sz="0" w:space="0"/>
          <w:right w:val="nil" w:color="000000" w:sz="0" w:space="0"/>
          <w:between w:val="nil" w:color="000000" w:sz="0" w:space="0"/>
        </w:pBdr>
        <w:spacing w:before="0" w:after="0"/>
      </w:pPr>
      <w:r w:rsidR="34FB27E0">
        <w:rPr/>
        <w:t>Peggy Bartlett &amp; Murray Barnet to Colborne Village UC Oct. 11, 2024</w:t>
      </w:r>
    </w:p>
    <w:p w:rsidR="35C21BDA" w:rsidP="35C21BDA" w:rsidRDefault="35C21BDA" w14:paraId="16CE6DE0" w14:textId="65296673">
      <w:pPr>
        <w:pBdr>
          <w:top w:val="nil" w:color="000000" w:sz="0" w:space="0"/>
          <w:left w:val="nil" w:color="000000" w:sz="0" w:space="0"/>
          <w:bottom w:val="nil" w:color="000000" w:sz="0" w:space="0"/>
          <w:right w:val="nil" w:color="000000" w:sz="0" w:space="0"/>
          <w:between w:val="nil" w:color="000000" w:sz="0" w:space="0"/>
        </w:pBdr>
        <w:spacing w:before="0" w:after="0"/>
      </w:pPr>
    </w:p>
    <w:p w:rsidR="6F85A2D5" w:rsidP="35C21BDA" w:rsidRDefault="6F85A2D5" w14:paraId="671C317F" w14:textId="370D4A82">
      <w:pPr>
        <w:pBdr>
          <w:top w:val="nil" w:color="000000" w:sz="0" w:space="0"/>
          <w:left w:val="nil" w:color="000000" w:sz="0" w:space="0"/>
          <w:bottom w:val="nil" w:color="000000" w:sz="0" w:space="0"/>
          <w:right w:val="nil" w:color="000000" w:sz="0" w:space="0"/>
          <w:between w:val="nil" w:color="000000" w:sz="0" w:space="0"/>
        </w:pBdr>
        <w:spacing w:before="0" w:after="0"/>
      </w:pPr>
      <w:r w:rsidR="6F85A2D5">
        <w:rPr/>
        <w:t>PCS needed:</w:t>
      </w:r>
    </w:p>
    <w:p w:rsidR="6F85A2D5" w:rsidP="35C21BDA" w:rsidRDefault="6F85A2D5" w14:paraId="38F58247" w14:textId="52BC3EE6">
      <w:pPr>
        <w:pBdr>
          <w:top w:val="nil" w:color="000000" w:sz="0" w:space="0"/>
          <w:left w:val="nil" w:color="000000" w:sz="0" w:space="0"/>
          <w:bottom w:val="nil" w:color="000000" w:sz="0" w:space="0"/>
          <w:right w:val="nil" w:color="000000" w:sz="0" w:space="0"/>
          <w:between w:val="nil" w:color="000000" w:sz="0" w:space="0"/>
        </w:pBdr>
        <w:spacing w:before="0" w:after="0"/>
      </w:pPr>
      <w:r w:rsidR="6F85A2D5">
        <w:rPr/>
        <w:t>Mount Pleasant UC – Minister on medical leave</w:t>
      </w:r>
    </w:p>
    <w:p w:rsidR="47CA23B3" w:rsidP="47CA23B3" w:rsidRDefault="47CA23B3" w14:paraId="41BFFC46" w14:textId="2A86A281">
      <w:pPr>
        <w:pBdr>
          <w:top w:val="nil" w:color="000000" w:sz="0" w:space="0"/>
          <w:left w:val="nil" w:color="000000" w:sz="0" w:space="0"/>
          <w:bottom w:val="nil" w:color="000000" w:sz="0" w:space="0"/>
          <w:right w:val="nil" w:color="000000" w:sz="0" w:space="0"/>
          <w:between w:val="nil" w:color="000000" w:sz="0" w:space="0"/>
        </w:pBdr>
        <w:spacing w:before="0" w:after="0"/>
      </w:pPr>
    </w:p>
    <w:p w:rsidR="006C11DE" w:rsidP="006C11DE" w:rsidRDefault="006050CE" w14:paraId="294C5804" w14:textId="6537EF3D">
      <w:pPr>
        <w:pBdr>
          <w:top w:val="nil"/>
          <w:left w:val="nil"/>
          <w:bottom w:val="nil"/>
          <w:right w:val="nil"/>
          <w:between w:val="nil"/>
        </w:pBdr>
        <w:spacing w:before="0" w:after="0"/>
        <w:rPr>
          <w:u w:val="single"/>
        </w:rPr>
      </w:pPr>
      <w:r w:rsidRPr="006050CE">
        <w:rPr>
          <w:u w:val="single"/>
        </w:rPr>
        <w:t>Annual Reports Received</w:t>
      </w:r>
    </w:p>
    <w:p w:rsidR="006050CE" w:rsidP="006C11DE" w:rsidRDefault="006050CE" w14:paraId="2DE1DC17" w14:textId="4CC52B88">
      <w:pPr>
        <w:pBdr>
          <w:top w:val="nil"/>
          <w:left w:val="nil"/>
          <w:bottom w:val="nil"/>
          <w:right w:val="nil"/>
          <w:between w:val="nil"/>
        </w:pBdr>
        <w:spacing w:before="0" w:after="0"/>
        <w:rPr>
          <w:u w:val="single"/>
        </w:rPr>
      </w:pPr>
    </w:p>
    <w:tbl>
      <w:tblPr>
        <w:tblStyle w:val="TableGrid"/>
        <w:tblW w:w="0" w:type="auto"/>
        <w:tblLook w:val="04A0" w:firstRow="1" w:lastRow="0" w:firstColumn="1" w:lastColumn="0" w:noHBand="0" w:noVBand="1"/>
      </w:tblPr>
      <w:tblGrid>
        <w:gridCol w:w="4675"/>
        <w:gridCol w:w="4675"/>
      </w:tblGrid>
      <w:tr w:rsidR="006050CE" w:rsidTr="5A5B8AE4" w14:paraId="5BF5F979" w14:textId="77777777">
        <w:tc>
          <w:tcPr>
            <w:tcW w:w="4675" w:type="dxa"/>
            <w:tcMar/>
          </w:tcPr>
          <w:p w:rsidRPr="006050CE" w:rsidR="006050CE" w:rsidP="006C11DE" w:rsidRDefault="006050CE" w14:paraId="57D6A958" w14:textId="2A5A3662">
            <w:pPr>
              <w:spacing w:before="0"/>
            </w:pPr>
            <w:r w:rsidR="7115230B">
              <w:rPr/>
              <w:t>None</w:t>
            </w:r>
          </w:p>
        </w:tc>
        <w:tc>
          <w:tcPr>
            <w:tcW w:w="4675" w:type="dxa"/>
            <w:tcMar/>
          </w:tcPr>
          <w:p w:rsidRPr="006050CE" w:rsidR="006050CE" w:rsidP="006C11DE" w:rsidRDefault="006050CE" w14:paraId="612B7A0C" w14:textId="3433566A">
            <w:pPr>
              <w:spacing w:before="0"/>
            </w:pPr>
          </w:p>
        </w:tc>
      </w:tr>
      <w:tr w:rsidR="006050CE" w:rsidTr="5A5B8AE4" w14:paraId="79FD400A" w14:textId="77777777">
        <w:tc>
          <w:tcPr>
            <w:tcW w:w="4675" w:type="dxa"/>
            <w:tcMar/>
          </w:tcPr>
          <w:p w:rsidRPr="006050CE" w:rsidR="006050CE" w:rsidP="006C11DE" w:rsidRDefault="006050CE" w14:paraId="06706C01" w14:textId="6E97BCC9">
            <w:pPr>
              <w:spacing w:before="0"/>
            </w:pPr>
          </w:p>
        </w:tc>
        <w:tc>
          <w:tcPr>
            <w:tcW w:w="4675" w:type="dxa"/>
            <w:tcMar/>
          </w:tcPr>
          <w:p w:rsidRPr="006050CE" w:rsidR="006050CE" w:rsidP="006C11DE" w:rsidRDefault="006050CE" w14:paraId="21EC1C0F" w14:textId="462AAF66">
            <w:pPr>
              <w:spacing w:before="0"/>
            </w:pPr>
          </w:p>
        </w:tc>
      </w:tr>
      <w:tr w:rsidR="006050CE" w:rsidTr="5A5B8AE4" w14:paraId="436177DA" w14:textId="77777777">
        <w:tc>
          <w:tcPr>
            <w:tcW w:w="4675" w:type="dxa"/>
            <w:tcMar/>
          </w:tcPr>
          <w:p w:rsidRPr="006050CE" w:rsidR="006050CE" w:rsidP="006050CE" w:rsidRDefault="006050CE" w14:paraId="038EC29D" w14:textId="7C657CC3">
            <w:pPr>
              <w:spacing w:before="0"/>
            </w:pPr>
          </w:p>
        </w:tc>
        <w:tc>
          <w:tcPr>
            <w:tcW w:w="4675" w:type="dxa"/>
            <w:tcMar/>
          </w:tcPr>
          <w:p w:rsidRPr="006050CE" w:rsidR="006050CE" w:rsidP="006C11DE" w:rsidRDefault="006050CE" w14:paraId="16CCA1A2" w14:textId="4E3257F7">
            <w:pPr>
              <w:spacing w:before="0"/>
            </w:pPr>
          </w:p>
        </w:tc>
      </w:tr>
      <w:tr w:rsidR="006050CE" w:rsidTr="5A5B8AE4" w14:paraId="2DA061A9" w14:textId="77777777">
        <w:tc>
          <w:tcPr>
            <w:tcW w:w="4675" w:type="dxa"/>
            <w:tcMar/>
          </w:tcPr>
          <w:p w:rsidRPr="006050CE" w:rsidR="006050CE" w:rsidP="006C11DE" w:rsidRDefault="006050CE" w14:paraId="0D3FC249" w14:textId="59D92B88">
            <w:pPr>
              <w:spacing w:before="0"/>
            </w:pPr>
          </w:p>
        </w:tc>
        <w:tc>
          <w:tcPr>
            <w:tcW w:w="4675" w:type="dxa"/>
            <w:tcMar/>
          </w:tcPr>
          <w:p w:rsidRPr="006050CE" w:rsidR="006050CE" w:rsidP="006C11DE" w:rsidRDefault="006050CE" w14:paraId="620D270F" w14:textId="5C704378">
            <w:pPr>
              <w:spacing w:before="0"/>
            </w:pPr>
          </w:p>
        </w:tc>
      </w:tr>
      <w:tr w:rsidR="006050CE" w:rsidTr="5A5B8AE4" w14:paraId="2318BB71" w14:textId="77777777">
        <w:tc>
          <w:tcPr>
            <w:tcW w:w="4675" w:type="dxa"/>
            <w:tcMar/>
          </w:tcPr>
          <w:p w:rsidRPr="006050CE" w:rsidR="006050CE" w:rsidP="006C11DE" w:rsidRDefault="006050CE" w14:paraId="702A1E4D" w14:textId="5DAA6C56">
            <w:pPr>
              <w:spacing w:before="0"/>
            </w:pPr>
          </w:p>
        </w:tc>
        <w:tc>
          <w:tcPr>
            <w:tcW w:w="4675" w:type="dxa"/>
            <w:tcMar/>
          </w:tcPr>
          <w:p w:rsidRPr="006050CE" w:rsidR="006050CE" w:rsidP="006C11DE" w:rsidRDefault="006050CE" w14:paraId="1AD972E0" w14:textId="7B67F18B">
            <w:pPr>
              <w:spacing w:before="0"/>
            </w:pPr>
          </w:p>
        </w:tc>
      </w:tr>
    </w:tbl>
    <w:p w:rsidR="006050CE" w:rsidP="006C11DE" w:rsidRDefault="006050CE" w14:paraId="4323DDB1" w14:textId="50364452">
      <w:pPr>
        <w:pBdr>
          <w:top w:val="nil"/>
          <w:left w:val="nil"/>
          <w:bottom w:val="nil"/>
          <w:right w:val="nil"/>
          <w:between w:val="nil"/>
        </w:pBdr>
        <w:spacing w:before="0" w:after="0"/>
        <w:rPr>
          <w:u w:val="single"/>
        </w:rPr>
      </w:pPr>
    </w:p>
    <w:p w:rsidR="0055628B" w:rsidP="53AFCB10" w:rsidRDefault="0055628B" w14:paraId="4CE7DCF3" w14:textId="4E1B1429">
      <w:pPr>
        <w:pBdr>
          <w:top w:val="nil" w:color="000000" w:sz="0" w:space="0"/>
          <w:left w:val="nil" w:color="000000" w:sz="0" w:space="0"/>
          <w:bottom w:val="nil" w:color="000000" w:sz="0" w:space="0"/>
          <w:right w:val="nil" w:color="000000" w:sz="0" w:space="0"/>
          <w:between w:val="nil" w:color="000000" w:sz="0" w:space="0"/>
        </w:pBdr>
        <w:spacing w:before="0" w:after="0"/>
        <w:rPr>
          <w:u w:val="single"/>
        </w:rPr>
      </w:pPr>
      <w:r w:rsidRPr="53AFCB10" w:rsidR="0055628B">
        <w:rPr>
          <w:u w:val="single"/>
        </w:rPr>
        <w:t>Self Assessment Received</w:t>
      </w:r>
      <w:r w:rsidRPr="53AFCB10" w:rsidR="23A2B479">
        <w:rPr>
          <w:u w:val="single"/>
        </w:rPr>
        <w:t>:</w:t>
      </w:r>
      <w:r>
        <w:br/>
      </w:r>
      <w:r>
        <w:br/>
      </w:r>
      <w:r w:rsidR="2E6B1C44">
        <w:rPr>
          <w:u w:val="none"/>
        </w:rPr>
        <w:t>None</w:t>
      </w:r>
    </w:p>
    <w:p w:rsidRPr="006050CE" w:rsidR="006050CE" w:rsidP="464F59D2" w:rsidRDefault="006050CE" w14:paraId="1160BF0F" w14:textId="77777777">
      <w:pPr>
        <w:spacing w:before="0" w:line="240" w:lineRule="auto"/>
        <w:ind w:left="851"/>
        <w:rPr>
          <w:b w:val="0"/>
          <w:bCs w:val="0"/>
          <w:highlight w:val="yellow"/>
          <w:u w:val="single"/>
        </w:rPr>
      </w:pPr>
      <w:bookmarkStart w:name="_heading=h.tyjcwt" w:id="4"/>
      <w:bookmarkEnd w:id="4"/>
    </w:p>
    <w:p w:rsidR="003126B7" w:rsidP="1E13086C" w:rsidRDefault="1E13086C" w14:paraId="72A3D3EC" w14:textId="7A080915">
      <w:pPr>
        <w:spacing w:before="0" w:after="0" w:line="240" w:lineRule="auto"/>
        <w:ind w:left="851"/>
      </w:pPr>
      <w:r w:rsidRPr="53AFCB10" w:rsidR="1E13086C">
        <w:rPr>
          <w:b w:val="1"/>
          <w:bCs w:val="1"/>
        </w:rPr>
        <w:t>MOTION</w:t>
      </w:r>
      <w:r w:rsidRPr="53AFCB10" w:rsidR="1E13086C">
        <w:rPr>
          <w:b w:val="1"/>
          <w:bCs w:val="1"/>
          <w:color w:val="7030A0"/>
          <w:sz w:val="32"/>
          <w:szCs w:val="32"/>
        </w:rPr>
        <w:t xml:space="preserve"> </w:t>
      </w:r>
      <w:r w:rsidR="1E13086C">
        <w:rPr/>
        <w:t xml:space="preserve"> </w:t>
      </w:r>
      <w:r w:rsidR="00654D21">
        <w:rPr/>
        <w:t>by</w:t>
      </w:r>
      <w:r w:rsidR="00654D21">
        <w:rPr/>
        <w:t xml:space="preserve">  </w:t>
      </w:r>
      <w:sdt>
        <w:sdtPr>
          <w:id w:val="-1278025261"/>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90E78DC90488452FB6A9FB8EB7DE387C"/>
          </w:placeholder>
        </w:sdtPr>
        <w:sdtContent>
          <w:r w:rsidR="78D4C701">
            <w:rPr/>
            <w:t>Shawn Bausch</w:t>
          </w:r>
        </w:sdtContent>
      </w:sdt>
      <w:r w:rsidRPr="53AFCB10" w:rsidR="00654D21">
        <w:rPr>
          <w:color w:val="000000" w:themeColor="text1" w:themeTint="FF" w:themeShade="FF"/>
        </w:rPr>
        <w:t xml:space="preserve"> </w:t>
      </w:r>
      <w:r w:rsidR="00654D21">
        <w:rPr/>
        <w:t xml:space="preserve">/ </w:t>
      </w:r>
      <w:sdt>
        <w:sdtPr>
          <w:id w:val="-1143573099"/>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30D46D10D1B1413588B4C00C99139772"/>
          </w:placeholder>
        </w:sdtPr>
        <w:sdtContent>
          <w:r w:rsidR="6014AD93">
            <w:rPr/>
            <w:t>Jane Capstick</w:t>
          </w:r>
        </w:sdtContent>
      </w:sdt>
      <w:r w:rsidRPr="53AFCB10" w:rsidR="00654D21">
        <w:rPr>
          <w:color w:val="808080" w:themeColor="background1" w:themeTint="FF" w:themeShade="80"/>
        </w:rPr>
        <w:t xml:space="preserve"> </w:t>
      </w:r>
      <w:r w:rsidRPr="53AFCB10" w:rsidR="00917A30">
        <w:rPr>
          <w:color w:val="808080" w:themeColor="background1" w:themeTint="FF" w:themeShade="80"/>
        </w:rPr>
        <w:t>an item.</w:t>
      </w:r>
      <w:r w:rsidR="00917A30">
        <w:rPr/>
        <w:t xml:space="preserve"> </w:t>
      </w:r>
      <w:r w:rsidR="1E13086C">
        <w:rPr/>
        <w:t>that the Congregational Support Commission of Horseshoe Falls Regional Council approve the consent docket.</w:t>
      </w:r>
      <w:r>
        <w:br/>
      </w:r>
      <w:r>
        <w:br/>
      </w:r>
      <w:r w:rsidRPr="53AFCB10" w:rsidR="6312B169">
        <w:rPr>
          <w:b w:val="1"/>
          <w:bCs w:val="1"/>
        </w:rPr>
        <w:t>CARRIED</w:t>
      </w:r>
      <w:r>
        <w:br/>
      </w:r>
    </w:p>
    <w:p w:rsidR="00703079" w:rsidRDefault="00ED15AF" w14:paraId="0FA14992" w14:textId="77777777">
      <w:pPr>
        <w:tabs>
          <w:tab w:val="left" w:pos="426"/>
        </w:tabs>
        <w:spacing w:after="0"/>
        <w:rPr>
          <w:b/>
          <w:u w:val="single"/>
        </w:rPr>
      </w:pPr>
      <w:r>
        <w:rPr>
          <w:b/>
          <w:u w:val="single"/>
        </w:rPr>
        <w:t>Collaborative Agreements</w:t>
      </w:r>
    </w:p>
    <w:p w:rsidR="00790E69" w:rsidP="00790E69" w:rsidRDefault="00790E69" w14:paraId="17A4EFA8" w14:textId="20D460CA">
      <w:pPr>
        <w:spacing w:line="240" w:lineRule="auto"/>
        <w:ind w:left="851"/>
      </w:pPr>
      <w:r w:rsidR="31967C81">
        <w:rPr/>
        <w:t>None</w:t>
      </w:r>
    </w:p>
    <w:p w:rsidR="003126B7" w:rsidRDefault="00384BD6" w14:paraId="1A568CF8" w14:textId="77777777">
      <w:pPr>
        <w:tabs>
          <w:tab w:val="left" w:pos="426"/>
        </w:tabs>
        <w:spacing w:after="0"/>
        <w:rPr>
          <w:b/>
          <w:u w:val="single"/>
        </w:rPr>
      </w:pPr>
      <w:r>
        <w:rPr>
          <w:b/>
          <w:u w:val="single"/>
        </w:rPr>
        <w:t>Community of Faith Profiles:</w:t>
      </w:r>
    </w:p>
    <w:p w:rsidR="002B11CF" w:rsidP="5F45F4EC" w:rsidRDefault="002B11CF" w14:paraId="09544467" w14:textId="518C98C0">
      <w:pPr>
        <w:spacing w:line="240" w:lineRule="auto"/>
        <w:ind w:left="0" w:firstLine="0"/>
      </w:pPr>
      <w:r w:rsidR="1AA60DEF">
        <w:rPr/>
        <w:t xml:space="preserve">Brantford, Fairview – </w:t>
      </w:r>
      <w:r w:rsidR="1AA60DEF">
        <w:rPr/>
        <w:t>Community</w:t>
      </w:r>
      <w:r w:rsidR="1AA60DEF">
        <w:rPr/>
        <w:t xml:space="preserve"> of Faith Profile </w:t>
      </w:r>
      <w:r w:rsidR="291F6929">
        <w:rPr/>
        <w:t xml:space="preserve">received.  They are </w:t>
      </w:r>
      <w:r w:rsidR="5BD6611D">
        <w:rPr/>
        <w:t>asking for recommendations for collaboration.  Suggested Harmony and Mount Pleasant as the two closest communities of faith.</w:t>
      </w:r>
      <w:r w:rsidR="2FE60B8B">
        <w:rPr/>
        <w:t xml:space="preserve"> No motion required at this time.</w:t>
      </w:r>
    </w:p>
    <w:p w:rsidR="1E13086C" w:rsidP="1E13086C" w:rsidRDefault="1E13086C" w14:paraId="08843606" w14:textId="64CE1E96">
      <w:pPr>
        <w:tabs>
          <w:tab w:val="left" w:pos="426"/>
        </w:tabs>
        <w:spacing w:after="0"/>
      </w:pPr>
    </w:p>
    <w:p w:rsidR="003126B7" w:rsidRDefault="004351C0" w14:paraId="60061E4C" w14:textId="2B0E1844">
      <w:pPr>
        <w:spacing w:before="0" w:after="0"/>
        <w:rPr>
          <w:b/>
          <w:u w:val="single"/>
        </w:rPr>
      </w:pPr>
      <w:r w:rsidRPr="234779E9" w:rsidR="004351C0">
        <w:rPr>
          <w:b w:val="1"/>
          <w:bCs w:val="1"/>
          <w:u w:val="single"/>
        </w:rPr>
        <w:t>Transitions</w:t>
      </w:r>
    </w:p>
    <w:p w:rsidR="5D244E44" w:rsidP="234779E9" w:rsidRDefault="5D244E44" w14:paraId="1A8A1068" w14:textId="052031F5">
      <w:pPr>
        <w:spacing w:before="0" w:after="0"/>
        <w:rPr>
          <w:b w:val="0"/>
          <w:bCs w:val="0"/>
          <w:u w:val="none"/>
        </w:rPr>
      </w:pPr>
      <w:r w:rsidR="5D244E44">
        <w:rPr>
          <w:b w:val="0"/>
          <w:bCs w:val="0"/>
          <w:u w:val="none"/>
        </w:rPr>
        <w:t>Report received from Oakville Churches</w:t>
      </w:r>
      <w:r w:rsidR="4D191B97">
        <w:rPr>
          <w:b w:val="0"/>
          <w:bCs w:val="0"/>
          <w:u w:val="none"/>
        </w:rPr>
        <w:t>, they will continue to update this commission.</w:t>
      </w:r>
    </w:p>
    <w:p w:rsidR="00DC5AAB" w:rsidRDefault="00DC5AAB" w14:paraId="56C5C5D7" w14:textId="7C439A79">
      <w:pPr>
        <w:spacing w:before="0" w:after="0"/>
        <w:rPr>
          <w:b/>
          <w:u w:val="single"/>
        </w:rPr>
      </w:pPr>
    </w:p>
    <w:p w:rsidR="00DC5AAB" w:rsidRDefault="00DC5AAB" w14:paraId="488A1E33" w14:textId="5CF970A0">
      <w:pPr>
        <w:spacing w:before="0" w:after="0"/>
        <w:rPr>
          <w:b/>
          <w:u w:val="single"/>
        </w:rPr>
      </w:pPr>
      <w:r>
        <w:rPr>
          <w:b/>
          <w:u w:val="single"/>
        </w:rPr>
        <w:t>Property</w:t>
      </w:r>
    </w:p>
    <w:p w:rsidR="1E13086C" w:rsidP="234779E9" w:rsidRDefault="1E13086C" w14:paraId="0FEB3722" w14:textId="140586E9">
      <w:pPr>
        <w:spacing w:line="240" w:lineRule="auto"/>
        <w:ind w:left="720"/>
        <w:rPr>
          <w:rFonts w:ascii="Calibri" w:hAnsi="Calibri" w:eastAsia="Calibri" w:cs="Calibri"/>
          <w:noProof w:val="0"/>
          <w:sz w:val="24"/>
          <w:szCs w:val="24"/>
          <w:lang w:val="en-CA"/>
        </w:rPr>
      </w:pPr>
      <w:r w:rsidR="2F28DD06">
        <w:rPr/>
        <w:t>Dunnville, Grace – Loan from Niagara Extension Council</w:t>
      </w:r>
      <w:r w:rsidR="58DF9E41">
        <w:rPr/>
        <w:t xml:space="preserve">   </w:t>
      </w:r>
      <w:hyperlink r:id="R9827a382589f41bb">
        <w:r w:rsidRPr="234779E9" w:rsidR="58DF9E41">
          <w:rPr>
            <w:rStyle w:val="Hyperlink"/>
            <w:rFonts w:ascii="Calibri" w:hAnsi="Calibri" w:eastAsia="Calibri" w:cs="Calibri"/>
            <w:noProof w:val="0"/>
            <w:sz w:val="24"/>
            <w:szCs w:val="24"/>
            <w:lang w:val="en-CA"/>
          </w:rPr>
          <w:t>Seeking Regional Council permission for loan from Extension Council.msg</w:t>
        </w:r>
      </w:hyperlink>
    </w:p>
    <w:p w:rsidR="1E13086C" w:rsidP="234779E9" w:rsidRDefault="1E13086C" w14:paraId="2CF6803E" w14:textId="02799133">
      <w:pPr>
        <w:spacing w:line="240" w:lineRule="auto"/>
        <w:ind w:left="720"/>
      </w:pPr>
      <w:r w:rsidR="2F28DD06">
        <w:rPr/>
        <w:t xml:space="preserve">Motion:  </w:t>
      </w:r>
      <w:r w:rsidR="3E236B39">
        <w:rPr/>
        <w:t>__</w:t>
      </w:r>
      <w:r w:rsidR="35DC04CA">
        <w:rPr/>
        <w:t>Kate Young</w:t>
      </w:r>
      <w:r w:rsidR="3E236B39">
        <w:rPr/>
        <w:t>___/__</w:t>
      </w:r>
      <w:r w:rsidR="28EF796C">
        <w:rPr/>
        <w:t>Steve Lowden</w:t>
      </w:r>
      <w:r w:rsidR="3E236B39">
        <w:rPr/>
        <w:t xml:space="preserve">____ </w:t>
      </w:r>
      <w:r w:rsidR="2F28DD06">
        <w:rPr/>
        <w:t xml:space="preserve">that the Congregational support Commission of Horseshoe Falls Regional Council approve the loan application by Grace, Dunnville with the Niagara Extension council, </w:t>
      </w:r>
      <w:r w:rsidR="2F28DD06">
        <w:rPr/>
        <w:t>in the amount of</w:t>
      </w:r>
      <w:r w:rsidR="2F28DD06">
        <w:rPr/>
        <w:t xml:space="preserve"> $</w:t>
      </w:r>
      <w:r w:rsidR="16157963">
        <w:rPr/>
        <w:t>6</w:t>
      </w:r>
      <w:r w:rsidR="2F28DD06">
        <w:rPr/>
        <w:t xml:space="preserve">7,890.40 with </w:t>
      </w:r>
      <w:r w:rsidR="1042D656">
        <w:rPr/>
        <w:t>the following terms</w:t>
      </w:r>
      <w:r w:rsidR="1042D656">
        <w:rPr/>
        <w:t xml:space="preserve">.  </w:t>
      </w:r>
      <w:r w:rsidR="1042D656">
        <w:rPr/>
        <w:t xml:space="preserve"> Interest rate of 4% for a </w:t>
      </w:r>
      <w:r w:rsidR="702A287E">
        <w:rPr/>
        <w:t>60-month</w:t>
      </w:r>
      <w:r w:rsidR="1042D656">
        <w:rPr/>
        <w:t xml:space="preserve"> term</w:t>
      </w:r>
      <w:r w:rsidR="47622B7F">
        <w:rPr/>
        <w:t xml:space="preserve"> to cover the costs of their elevator repair</w:t>
      </w:r>
      <w:r w:rsidR="47622B7F">
        <w:rPr/>
        <w:t>.</w:t>
      </w:r>
      <w:r w:rsidR="5200A5F0">
        <w:rPr/>
        <w:t xml:space="preserve">  </w:t>
      </w:r>
    </w:p>
    <w:p w:rsidR="5200A5F0" w:rsidP="3749FAD6" w:rsidRDefault="5200A5F0" w14:paraId="53677572" w14:textId="0C308C55">
      <w:pPr>
        <w:spacing w:line="240" w:lineRule="auto"/>
        <w:ind w:left="720"/>
      </w:pPr>
      <w:r w:rsidR="067E8C43">
        <w:rPr/>
        <w:t xml:space="preserve">Motion </w:t>
      </w:r>
      <w:r w:rsidRPr="0071AB75" w:rsidR="643E8B65">
        <w:rPr>
          <w:b w:val="1"/>
          <w:bCs w:val="1"/>
        </w:rPr>
        <w:t>WITHDRAWN</w:t>
      </w:r>
      <w:r w:rsidR="067E8C43">
        <w:rPr/>
        <w:t xml:space="preserve"> -</w:t>
      </w:r>
      <w:r w:rsidR="067E8C43">
        <w:rPr/>
        <w:t xml:space="preserve"> </w:t>
      </w:r>
      <w:r w:rsidR="5200A5F0">
        <w:rPr/>
        <w:t>Copy of the loan application and agreement with Niagara Extension Council must be sent prior to approval</w:t>
      </w:r>
      <w:r w:rsidR="5200A5F0">
        <w:rPr/>
        <w:t xml:space="preserve">.  </w:t>
      </w:r>
    </w:p>
    <w:p w:rsidR="1E13086C" w:rsidP="234779E9" w:rsidRDefault="1E13086C" w14:paraId="427F7092" w14:textId="5770A50B">
      <w:pPr>
        <w:spacing w:line="240" w:lineRule="auto"/>
        <w:ind w:left="720"/>
      </w:pPr>
      <w:r w:rsidR="1042D656">
        <w:rPr/>
        <w:t>(</w:t>
      </w:r>
      <w:r w:rsidR="2EC4FB15">
        <w:rPr/>
        <w:t>A</w:t>
      </w:r>
      <w:r w:rsidR="1042D656">
        <w:rPr/>
        <w:t>pproval</w:t>
      </w:r>
      <w:r w:rsidR="1042D656">
        <w:rPr/>
        <w:t xml:space="preserve"> for the </w:t>
      </w:r>
      <w:r w:rsidR="06C3B670">
        <w:rPr/>
        <w:t>E</w:t>
      </w:r>
      <w:r w:rsidR="1042D656">
        <w:rPr/>
        <w:t xml:space="preserve">levator </w:t>
      </w:r>
      <w:r w:rsidR="62F621A4">
        <w:rPr/>
        <w:t>P</w:t>
      </w:r>
      <w:r w:rsidR="1042D656">
        <w:rPr/>
        <w:t>roject was given 10/08/2024)</w:t>
      </w:r>
    </w:p>
    <w:p w:rsidR="1164065C" w:rsidP="55DBE61C" w:rsidRDefault="1164065C" w14:paraId="230A0CD9" w14:textId="18BD4A1F">
      <w:pPr>
        <w:spacing w:line="240" w:lineRule="auto"/>
        <w:ind w:left="720"/>
        <w:rPr>
          <w:b w:val="1"/>
          <w:bCs w:val="1"/>
        </w:rPr>
      </w:pPr>
      <w:r w:rsidRPr="55DBE61C" w:rsidR="1164065C">
        <w:rPr>
          <w:b w:val="1"/>
          <w:bCs w:val="1"/>
        </w:rPr>
        <w:t xml:space="preserve">Discussion </w:t>
      </w:r>
      <w:r w:rsidRPr="55DBE61C" w:rsidR="1164065C">
        <w:rPr>
          <w:b w:val="1"/>
          <w:bCs w:val="1"/>
        </w:rPr>
        <w:t>regarding</w:t>
      </w:r>
      <w:r w:rsidRPr="55DBE61C" w:rsidR="1164065C">
        <w:rPr>
          <w:b w:val="1"/>
          <w:bCs w:val="1"/>
        </w:rPr>
        <w:t xml:space="preserve"> Extension Councils:</w:t>
      </w:r>
    </w:p>
    <w:p w:rsidR="0AFE360E" w:rsidP="2D2B840C" w:rsidRDefault="0AFE360E" w14:paraId="57794651" w14:textId="77610740">
      <w:pPr>
        <w:pStyle w:val="ListParagraph"/>
        <w:spacing w:line="240" w:lineRule="auto"/>
        <w:ind/>
        <w:rPr/>
      </w:pPr>
      <w:r w:rsidR="0AFE360E">
        <w:rPr/>
        <w:t xml:space="preserve">Communication to the Extension Councils </w:t>
      </w:r>
      <w:r w:rsidR="0AFE360E">
        <w:rPr/>
        <w:t>regarding</w:t>
      </w:r>
      <w:r w:rsidR="0AFE360E">
        <w:rPr/>
        <w:t xml:space="preserve"> the </w:t>
      </w:r>
      <w:r w:rsidR="07C7F68F">
        <w:rPr/>
        <w:t>region's</w:t>
      </w:r>
      <w:r w:rsidR="0AFE360E">
        <w:rPr/>
        <w:t xml:space="preserve"> role and</w:t>
      </w:r>
      <w:r w:rsidR="458ED5C9">
        <w:rPr/>
        <w:t xml:space="preserve"> requirements</w:t>
      </w:r>
      <w:r w:rsidR="5FA19CAE">
        <w:rPr/>
        <w:t xml:space="preserve"> in property issues</w:t>
      </w:r>
      <w:r w:rsidR="30ED7C61">
        <w:rPr/>
        <w:t xml:space="preserve"> (</w:t>
      </w:r>
      <w:r w:rsidR="30ED7C61">
        <w:rPr/>
        <w:t>ie</w:t>
      </w:r>
      <w:r w:rsidR="30ED7C61">
        <w:rPr/>
        <w:t xml:space="preserve"> property cannot be used as collateral)</w:t>
      </w:r>
      <w:r w:rsidR="5FA19CAE">
        <w:rPr/>
        <w:t>.</w:t>
      </w:r>
    </w:p>
    <w:p w:rsidR="0AFE360E" w:rsidP="2D2B840C" w:rsidRDefault="0AFE360E" w14:paraId="2A0A9113" w14:textId="7285DD15">
      <w:pPr>
        <w:pStyle w:val="ListParagraph"/>
        <w:spacing w:line="240" w:lineRule="auto"/>
        <w:ind/>
        <w:rPr/>
      </w:pPr>
      <w:r w:rsidR="151405DC">
        <w:rPr/>
        <w:t>Plan to work with the Extension Councils (currently working with the Regional Executive).</w:t>
      </w:r>
    </w:p>
    <w:p w:rsidR="7D205EB3" w:rsidP="12B468C8" w:rsidRDefault="7D205EB3" w14:paraId="0EAB3D88" w14:textId="343CEDCA">
      <w:pPr>
        <w:pStyle w:val="ListParagraph"/>
        <w:spacing w:line="240" w:lineRule="auto"/>
        <w:rPr/>
      </w:pPr>
      <w:r w:rsidR="5E50EE9E">
        <w:rPr/>
        <w:t>Ask Executive Minister, Mark Laird to define the roles of compliance with the extension councils</w:t>
      </w:r>
      <w:r w:rsidR="6EA0E5C4">
        <w:rPr/>
        <w:t xml:space="preserve"> concerning terms of loans, including mortgage against property.</w:t>
      </w:r>
    </w:p>
    <w:p w:rsidR="1E13086C" w:rsidP="6CE3473C" w:rsidRDefault="1E13086C" w14:paraId="70278827" w14:textId="2288EC92">
      <w:pPr>
        <w:pStyle w:val="ListParagraph"/>
        <w:spacing w:line="240" w:lineRule="auto"/>
        <w:ind/>
        <w:rPr/>
      </w:pPr>
      <w:r w:rsidR="236700A2">
        <w:rPr/>
        <w:t>Additional</w:t>
      </w:r>
      <w:r w:rsidR="7D205EB3">
        <w:rPr/>
        <w:t xml:space="preserve"> education needed</w:t>
      </w:r>
      <w:r w:rsidR="1BA7C24E">
        <w:rPr/>
        <w:t xml:space="preserve"> with the relationship between HFCSC and the extension </w:t>
      </w:r>
      <w:r w:rsidR="1BA7C24E">
        <w:rPr/>
        <w:t>councils'</w:t>
      </w:r>
      <w:r w:rsidR="1BA7C24E">
        <w:rPr/>
        <w:t xml:space="preserve"> decisions</w:t>
      </w:r>
      <w:r w:rsidR="1BA7C24E">
        <w:rPr/>
        <w:t>.</w:t>
      </w:r>
      <w:r>
        <w:br/>
      </w:r>
      <w:r>
        <w:br/>
      </w:r>
    </w:p>
    <w:p w:rsidR="003126B7" w:rsidP="4B5BE917" w:rsidRDefault="00C561CF" w14:paraId="2EF90BF0" w14:textId="57AF9DEF">
      <w:pPr>
        <w:pStyle w:val="Normal"/>
        <w:spacing w:before="0" w:after="0"/>
      </w:pPr>
      <w:r w:rsidRPr="4B6B698F" w:rsidR="1E13086C">
        <w:rPr>
          <w:b w:val="1"/>
          <w:bCs w:val="1"/>
          <w:u w:val="single"/>
        </w:rPr>
        <w:t>Other</w:t>
      </w:r>
      <w:r w:rsidRPr="4B6B698F" w:rsidR="1E13086C">
        <w:rPr>
          <w:b w:val="1"/>
          <w:bCs w:val="1"/>
          <w:u w:val="single"/>
        </w:rPr>
        <w:t xml:space="preserve"> Business:</w:t>
      </w:r>
      <w:r>
        <w:br/>
      </w:r>
      <w:r>
        <w:br/>
      </w:r>
    </w:p>
    <w:p w:rsidR="1E13086C" w:rsidP="5F45F4EC" w:rsidRDefault="001F67ED" w14:paraId="2F9CF02D" w14:textId="3023FDCB">
      <w:pPr>
        <w:pStyle w:val="ListParagraph"/>
        <w:spacing w:before="0" w:after="0"/>
        <w:rPr>
          <w:noProof w:val="0"/>
          <w:lang w:val="en-CA"/>
        </w:rPr>
      </w:pPr>
      <w:r w:rsidRPr="3749FAD6" w:rsidR="774465D4">
        <w:rPr>
          <w:b w:val="1"/>
          <w:bCs w:val="1"/>
        </w:rPr>
        <w:t>Eden United, Mississauga</w:t>
      </w:r>
      <w:r w:rsidRPr="3749FAD6" w:rsidR="2B2C0F26">
        <w:rPr>
          <w:b w:val="1"/>
          <w:bCs w:val="1"/>
        </w:rPr>
        <w:t xml:space="preserve">  </w:t>
      </w:r>
      <w:r w:rsidR="2B2C0F26">
        <w:rPr/>
        <w:t xml:space="preserve"> </w:t>
      </w:r>
      <w:hyperlink r:id="R2ad55816d9444ea1">
        <w:r w:rsidRPr="3749FAD6" w:rsidR="2B2C0F26">
          <w:rPr>
            <w:rStyle w:val="Hyperlink"/>
            <w:noProof w:val="0"/>
            <w:lang w:val="en-CA"/>
          </w:rPr>
          <w:t>Re_ Question re_ Church Council Membership - Eden United Church .msg</w:t>
        </w:r>
      </w:hyperlink>
    </w:p>
    <w:p w:rsidR="1E13086C" w:rsidP="6B0E2337" w:rsidRDefault="001F67ED" w14:paraId="65A0DC22" w14:textId="7E24DA04">
      <w:pPr>
        <w:pStyle w:val="ListParagraph"/>
        <w:numPr>
          <w:ilvl w:val="0"/>
          <w:numId w:val="0"/>
        </w:numPr>
        <w:spacing w:before="0" w:after="0"/>
        <w:ind w:left="720"/>
      </w:pPr>
      <w:r w:rsidR="323167B7">
        <w:rPr/>
        <w:t xml:space="preserve">Motion:  </w:t>
      </w:r>
      <w:r w:rsidR="1D0D0EC8">
        <w:rPr/>
        <w:t xml:space="preserve">Shawn Bausch/Karen Tobey that </w:t>
      </w:r>
      <w:r w:rsidR="774465D4">
        <w:rPr/>
        <w:t xml:space="preserve">The Congregational Support Commission of Horseshoe Falls Regional Council agrees to the request of Eden United Church, Mississauga for Mary Funston, Adherent to serve as a council member on the </w:t>
      </w:r>
      <w:r w:rsidR="6F258DE4">
        <w:rPr/>
        <w:t xml:space="preserve">Eden United Church Council for a </w:t>
      </w:r>
      <w:r w:rsidR="4F58271D">
        <w:rPr/>
        <w:t>three-year</w:t>
      </w:r>
      <w:r w:rsidR="6F258DE4">
        <w:rPr/>
        <w:t xml:space="preserve"> term.</w:t>
      </w:r>
      <w:r>
        <w:br/>
      </w:r>
      <w:r>
        <w:br/>
      </w:r>
      <w:r w:rsidRPr="7CF4B77C" w:rsidR="1DE60F34">
        <w:rPr>
          <w:b w:val="1"/>
          <w:bCs w:val="1"/>
        </w:rPr>
        <w:t>CARRIED</w:t>
      </w:r>
      <w:r>
        <w:br/>
      </w:r>
    </w:p>
    <w:p w:rsidR="1E13086C" w:rsidP="5F45F4EC" w:rsidRDefault="001F67ED" w14:paraId="51E0E94E" w14:textId="02F8A573">
      <w:pPr>
        <w:pStyle w:val="ListParagraph"/>
        <w:spacing w:before="0" w:after="0"/>
        <w:ind/>
        <w:rPr>
          <w:noProof w:val="0"/>
          <w:lang w:val="en-CA"/>
        </w:rPr>
      </w:pPr>
      <w:r w:rsidRPr="3749FAD6" w:rsidR="77051218">
        <w:rPr>
          <w:b w:val="1"/>
          <w:bCs w:val="1"/>
        </w:rPr>
        <w:t xml:space="preserve">Trinity </w:t>
      </w:r>
      <w:r w:rsidRPr="3749FAD6" w:rsidR="77051218">
        <w:rPr>
          <w:b w:val="1"/>
          <w:bCs w:val="1"/>
        </w:rPr>
        <w:t>Beamsville</w:t>
      </w:r>
      <w:r w:rsidRPr="3749FAD6" w:rsidR="2925CDA0">
        <w:rPr>
          <w:b w:val="1"/>
          <w:bCs w:val="1"/>
        </w:rPr>
        <w:t xml:space="preserve"> </w:t>
      </w:r>
      <w:r w:rsidR="2925CDA0">
        <w:rPr/>
        <w:t xml:space="preserve"> </w:t>
      </w:r>
      <w:hyperlink r:id="R4bd2703e4b4a40ba">
        <w:r w:rsidRPr="3749FAD6" w:rsidR="2925CDA0">
          <w:rPr>
            <w:rStyle w:val="Hyperlink"/>
            <w:noProof w:val="0"/>
            <w:lang w:val="en-CA"/>
          </w:rPr>
          <w:t>Trinity Beamsville Loan.pdf,</w:t>
        </w:r>
      </w:hyperlink>
      <w:r w:rsidRPr="3749FAD6" w:rsidR="2925CDA0">
        <w:rPr>
          <w:noProof w:val="0"/>
          <w:lang w:val="en-CA"/>
        </w:rPr>
        <w:t xml:space="preserve"> </w:t>
      </w:r>
      <w:hyperlink r:id="Rdb264014d46d4405">
        <w:r w:rsidRPr="3749FAD6" w:rsidR="2925CDA0">
          <w:rPr>
            <w:rStyle w:val="Hyperlink"/>
            <w:noProof w:val="0"/>
            <w:lang w:val="en-CA"/>
          </w:rPr>
          <w:t>Solar Panel loan.eml.msg,</w:t>
        </w:r>
      </w:hyperlink>
      <w:r w:rsidRPr="3749FAD6" w:rsidR="2925CDA0">
        <w:rPr>
          <w:noProof w:val="0"/>
          <w:lang w:val="en-CA"/>
        </w:rPr>
        <w:t xml:space="preserve"> </w:t>
      </w:r>
      <w:hyperlink r:id="Rb28f0ae5ed904943">
        <w:r w:rsidRPr="3749FAD6" w:rsidR="2925CDA0">
          <w:rPr>
            <w:rStyle w:val="Hyperlink"/>
            <w:noProof w:val="0"/>
            <w:lang w:val="en-CA"/>
          </w:rPr>
          <w:t>Informed Energy Solutions inc.pdf,</w:t>
        </w:r>
      </w:hyperlink>
      <w:r w:rsidRPr="3749FAD6" w:rsidR="2925CDA0">
        <w:rPr>
          <w:noProof w:val="0"/>
          <w:lang w:val="en-CA"/>
        </w:rPr>
        <w:t xml:space="preserve"> </w:t>
      </w:r>
      <w:hyperlink r:id="R7824a716747f44ef">
        <w:r w:rsidRPr="3749FAD6" w:rsidR="5C698302">
          <w:rPr>
            <w:rStyle w:val="Hyperlink"/>
            <w:noProof w:val="0"/>
            <w:lang w:val="en-CA"/>
          </w:rPr>
          <w:t>Loan Agreement Trinity Beamsville.docx,</w:t>
        </w:r>
      </w:hyperlink>
      <w:r w:rsidRPr="3749FAD6" w:rsidR="5C698302">
        <w:rPr>
          <w:noProof w:val="0"/>
          <w:lang w:val="en-CA"/>
        </w:rPr>
        <w:t xml:space="preserve"> </w:t>
      </w:r>
      <w:hyperlink r:id="Rb13ef71c840f4e76">
        <w:r w:rsidRPr="3749FAD6" w:rsidR="5C698302">
          <w:rPr>
            <w:rStyle w:val="Hyperlink"/>
            <w:noProof w:val="0"/>
            <w:lang w:val="en-CA"/>
          </w:rPr>
          <w:t>Extension Council Loan Package 240822.pdf</w:t>
        </w:r>
      </w:hyperlink>
    </w:p>
    <w:p w:rsidR="1E13086C" w:rsidP="14FAAD94" w:rsidRDefault="001F67ED" w14:paraId="07696AA7" w14:textId="5AB98617">
      <w:pPr>
        <w:pStyle w:val="ListParagraph"/>
        <w:numPr>
          <w:ilvl w:val="0"/>
          <w:numId w:val="0"/>
        </w:numPr>
        <w:spacing w:before="0" w:after="0"/>
        <w:ind w:left="720"/>
        <w:rPr>
          <w:b w:val="1"/>
          <w:bCs w:val="1"/>
        </w:rPr>
      </w:pPr>
      <w:r w:rsidRPr="14FAAD94" w:rsidR="5939031E">
        <w:rPr>
          <w:b w:val="1"/>
          <w:bCs w:val="1"/>
        </w:rPr>
        <w:t>Motion</w:t>
      </w:r>
      <w:r w:rsidR="5939031E">
        <w:rPr/>
        <w:t xml:space="preserve">:  </w:t>
      </w:r>
      <w:r w:rsidR="4CBFAD9A">
        <w:rPr/>
        <w:t xml:space="preserve">Kate Young / Karen Tobey </w:t>
      </w:r>
      <w:r w:rsidR="5939031E">
        <w:rPr/>
        <w:t xml:space="preserve">that the Congregational Support Commission of Horseshoe Falls Regional Council approves the loan </w:t>
      </w:r>
      <w:r w:rsidR="5939031E">
        <w:rPr/>
        <w:t>in the amount of</w:t>
      </w:r>
      <w:r w:rsidR="5939031E">
        <w:rPr/>
        <w:t xml:space="preserve"> $21,413 from Niagara Extension Coun</w:t>
      </w:r>
      <w:r w:rsidR="50952653">
        <w:rPr/>
        <w:t xml:space="preserve">cil to cover the cost of a new </w:t>
      </w:r>
      <w:r w:rsidR="50952653">
        <w:rPr/>
        <w:t>dis</w:t>
      </w:r>
      <w:r w:rsidR="5972CA8D">
        <w:rPr/>
        <w:t>h</w:t>
      </w:r>
      <w:r w:rsidR="50952653">
        <w:rPr/>
        <w:t>washer</w:t>
      </w:r>
      <w:r w:rsidR="50952653">
        <w:rPr/>
        <w:t xml:space="preserve"> and repairs to their solar panels</w:t>
      </w:r>
      <w:r w:rsidR="50952653">
        <w:rPr/>
        <w:t xml:space="preserve">.  </w:t>
      </w:r>
      <w:r w:rsidR="3C151413">
        <w:rPr/>
        <w:t xml:space="preserve">  </w:t>
      </w:r>
      <w:r>
        <w:br/>
      </w:r>
      <w:r>
        <w:br/>
      </w:r>
      <w:r w:rsidR="3C151413">
        <w:rPr/>
        <w:t xml:space="preserve">Motion </w:t>
      </w:r>
      <w:r w:rsidRPr="14FAAD94" w:rsidR="3C151413">
        <w:rPr>
          <w:b w:val="1"/>
          <w:bCs w:val="1"/>
        </w:rPr>
        <w:t>C</w:t>
      </w:r>
      <w:r w:rsidRPr="14FAAD94" w:rsidR="604F3AC7">
        <w:rPr>
          <w:b w:val="1"/>
          <w:bCs w:val="1"/>
        </w:rPr>
        <w:t>ARRIED</w:t>
      </w:r>
      <w:r w:rsidR="3C151413">
        <w:rPr/>
        <w:t xml:space="preserve">  </w:t>
      </w:r>
      <w:r w:rsidR="2F895C2B">
        <w:rPr/>
        <w:t xml:space="preserve">   </w:t>
      </w:r>
      <w:r w:rsidR="3C151413">
        <w:rPr/>
        <w:t>Jane</w:t>
      </w:r>
      <w:r w:rsidR="3C151413">
        <w:rPr/>
        <w:t xml:space="preserve"> Capstick </w:t>
      </w:r>
      <w:r w:rsidRPr="14FAAD94" w:rsidR="2F2B577F">
        <w:rPr>
          <w:b w:val="1"/>
          <w:bCs w:val="1"/>
        </w:rPr>
        <w:t>A</w:t>
      </w:r>
      <w:r w:rsidRPr="14FAAD94" w:rsidR="2F2B577F">
        <w:rPr>
          <w:b w:val="1"/>
          <w:bCs w:val="1"/>
        </w:rPr>
        <w:t>BSTAINED</w:t>
      </w:r>
    </w:p>
    <w:p w:rsidR="1E13086C" w:rsidP="6B0E2337" w:rsidRDefault="001F67ED" w14:paraId="3C4B6CB0" w14:textId="01ED27BC">
      <w:pPr>
        <w:pStyle w:val="ListParagraph"/>
        <w:numPr>
          <w:ilvl w:val="0"/>
          <w:numId w:val="0"/>
        </w:numPr>
        <w:spacing w:before="0" w:after="0"/>
        <w:ind w:left="720"/>
      </w:pPr>
    </w:p>
    <w:p w:rsidR="2A116E88" w:rsidP="5C3E49AC" w:rsidRDefault="2A116E88" w14:paraId="7279BBDF" w14:textId="1EBD8708">
      <w:pPr>
        <w:pStyle w:val="ListParagraph"/>
        <w:spacing w:before="0" w:after="0"/>
        <w:ind/>
        <w:rPr>
          <w:b w:val="1"/>
          <w:bCs w:val="1"/>
        </w:rPr>
      </w:pPr>
      <w:r w:rsidRPr="497ECAA7" w:rsidR="49BE209F">
        <w:rPr>
          <w:b w:val="1"/>
          <w:bCs w:val="1"/>
        </w:rPr>
        <w:t>Trinity</w:t>
      </w:r>
      <w:r w:rsidRPr="497ECAA7" w:rsidR="49BE209F">
        <w:rPr>
          <w:b w:val="1"/>
          <w:bCs w:val="1"/>
        </w:rPr>
        <w:t xml:space="preserve"> </w:t>
      </w:r>
      <w:r w:rsidRPr="497ECAA7" w:rsidR="49BE209F">
        <w:rPr>
          <w:b w:val="1"/>
          <w:bCs w:val="1"/>
        </w:rPr>
        <w:t>Beamsvill</w:t>
      </w:r>
      <w:r w:rsidRPr="497ECAA7" w:rsidR="49BE209F">
        <w:rPr>
          <w:b w:val="1"/>
          <w:bCs w:val="1"/>
        </w:rPr>
        <w:t>e</w:t>
      </w:r>
      <w:r w:rsidRPr="497ECAA7" w:rsidR="49BE209F">
        <w:rPr>
          <w:b w:val="1"/>
          <w:bCs w:val="1"/>
        </w:rPr>
        <w:t xml:space="preserve"> – Tech Grant</w:t>
      </w:r>
      <w:r>
        <w:br/>
      </w:r>
      <w:r w:rsidR="2162AAF4">
        <w:rPr/>
        <w:t xml:space="preserve">MOTION by: </w:t>
      </w:r>
      <w:r w:rsidR="49BE209F">
        <w:rPr/>
        <w:t xml:space="preserve">Shawn Bausch / Kate Young </w:t>
      </w:r>
      <w:r w:rsidR="1AB1B79D">
        <w:rPr/>
        <w:t xml:space="preserve">that the congregational Support Commission of Horseshoe Falls Regional Council approve the Technology Grant application from Trinity, </w:t>
      </w:r>
      <w:r w:rsidR="1AB1B79D">
        <w:rPr/>
        <w:t>Beamsville</w:t>
      </w:r>
      <w:r w:rsidR="1AB1B79D">
        <w:rPr/>
        <w:t xml:space="preserve"> </w:t>
      </w:r>
      <w:r w:rsidR="79C8D008">
        <w:rPr/>
        <w:t xml:space="preserve">for $1,500 </w:t>
      </w:r>
      <w:r w:rsidR="1AB1B79D">
        <w:rPr/>
        <w:t xml:space="preserve">and </w:t>
      </w:r>
      <w:r w:rsidR="1AB1B79D">
        <w:rPr/>
        <w:t>forward</w:t>
      </w:r>
      <w:r w:rsidR="1AB1B79D">
        <w:rPr/>
        <w:t xml:space="preserve"> it to General Council. </w:t>
      </w:r>
    </w:p>
    <w:p w:rsidR="2A116E88" w:rsidP="497ECAA7" w:rsidRDefault="2A116E88" w14:paraId="4187133C" w14:textId="765FA779">
      <w:pPr>
        <w:pStyle w:val="ListParagraph"/>
        <w:numPr>
          <w:ilvl w:val="0"/>
          <w:numId w:val="0"/>
        </w:numPr>
        <w:spacing w:before="0" w:after="0"/>
        <w:ind w:left="720"/>
      </w:pPr>
    </w:p>
    <w:p w:rsidR="2A116E88" w:rsidP="709628E5" w:rsidRDefault="2A116E88" w14:paraId="6B819198" w14:textId="14E494BF">
      <w:pPr>
        <w:pStyle w:val="ListParagraph"/>
        <w:numPr>
          <w:ilvl w:val="0"/>
          <w:numId w:val="0"/>
        </w:numPr>
        <w:spacing w:before="0" w:after="0"/>
        <w:ind w:left="720"/>
        <w:rPr>
          <w:b w:val="1"/>
          <w:bCs w:val="1"/>
        </w:rPr>
      </w:pPr>
      <w:r w:rsidR="1AB1B79D">
        <w:rPr/>
        <w:t xml:space="preserve">MOTION </w:t>
      </w:r>
      <w:r w:rsidRPr="709628E5" w:rsidR="1AB1B79D">
        <w:rPr>
          <w:b w:val="1"/>
          <w:bCs w:val="1"/>
        </w:rPr>
        <w:t>WITHDRAWN</w:t>
      </w:r>
      <w:r w:rsidR="1AB1B79D">
        <w:rPr/>
        <w:t xml:space="preserve"> as the congregation does not qualify due to excessive unrestricted funds.</w:t>
      </w:r>
    </w:p>
    <w:p w:rsidR="085D711B" w:rsidP="25444E11" w:rsidRDefault="085D711B" w14:paraId="3E16EA4C" w14:textId="137C4C14">
      <w:pPr>
        <w:pStyle w:val="ListParagraph"/>
        <w:numPr>
          <w:ilvl w:val="0"/>
          <w:numId w:val="0"/>
        </w:numPr>
        <w:spacing w:before="0" w:after="0"/>
        <w:ind w:left="720"/>
      </w:pPr>
    </w:p>
    <w:p w:rsidR="00C2283A" w:rsidP="654EFE70" w:rsidRDefault="00384BD6" w14:paraId="5A6051C1" w14:textId="02F1B102">
      <w:pPr>
        <w:spacing w:before="0" w:after="0"/>
        <w:rPr>
          <w:b w:val="1"/>
          <w:bCs w:val="1"/>
          <w:u w:val="single"/>
        </w:rPr>
      </w:pPr>
      <w:r w:rsidRPr="4A3495B9" w:rsidR="00384BD6">
        <w:rPr>
          <w:b w:val="1"/>
          <w:bCs w:val="1"/>
          <w:u w:val="single"/>
        </w:rPr>
        <w:t>Executive Report</w:t>
      </w:r>
      <w:r w:rsidRPr="4A3495B9" w:rsidR="55695EBE">
        <w:rPr>
          <w:b w:val="1"/>
          <w:bCs w:val="1"/>
          <w:u w:val="single"/>
        </w:rPr>
        <w:t>:</w:t>
      </w:r>
    </w:p>
    <w:p w:rsidR="2CEA4178" w:rsidP="12EB6B49" w:rsidRDefault="2CEA4178" w14:paraId="3A2A5FC8" w14:textId="2CED2102">
      <w:pPr>
        <w:pStyle w:val="ListParagraph"/>
        <w:spacing w:before="0" w:after="0"/>
        <w:rPr>
          <w:b w:val="0"/>
          <w:bCs w:val="0"/>
          <w:u w:val="none"/>
        </w:rPr>
      </w:pPr>
      <w:r w:rsidR="2CEA4178">
        <w:rPr>
          <w:b w:val="0"/>
          <w:bCs w:val="0"/>
          <w:u w:val="none"/>
        </w:rPr>
        <w:t>Reflected on the last Regional Council meeting</w:t>
      </w:r>
    </w:p>
    <w:p w:rsidR="2CEA4178" w:rsidP="12EB6B49" w:rsidRDefault="2CEA4178" w14:paraId="5A794FB8" w14:textId="5E4040DB">
      <w:pPr>
        <w:pStyle w:val="ListParagraph"/>
        <w:spacing w:before="0" w:after="0"/>
        <w:rPr>
          <w:b w:val="0"/>
          <w:bCs w:val="0"/>
          <w:u w:val="none"/>
        </w:rPr>
      </w:pPr>
      <w:r w:rsidR="2CEA4178">
        <w:rPr>
          <w:b w:val="0"/>
          <w:bCs w:val="0"/>
          <w:u w:val="none"/>
        </w:rPr>
        <w:t>The importance of a Parliamentarian at a Regional Council meeting</w:t>
      </w:r>
      <w:r>
        <w:br/>
      </w:r>
    </w:p>
    <w:p w:rsidR="003126B7" w:rsidRDefault="00384BD6" w14:paraId="25DDA16E" w14:textId="796841C8">
      <w:pPr>
        <w:spacing w:before="0" w:after="0"/>
        <w:rPr>
          <w:b/>
          <w:u w:val="single"/>
        </w:rPr>
      </w:pPr>
      <w:r w:rsidRPr="5F45F4EC" w:rsidR="00384BD6">
        <w:rPr>
          <w:b w:val="1"/>
          <w:bCs w:val="1"/>
          <w:u w:val="single"/>
        </w:rPr>
        <w:t>Staff Report:</w:t>
      </w:r>
    </w:p>
    <w:p w:rsidR="19261BB3" w:rsidP="3305E630" w:rsidRDefault="19261BB3" w14:paraId="3621ECD3" w14:textId="248D985B">
      <w:pPr>
        <w:pStyle w:val="ListParagraph"/>
        <w:spacing w:before="0" w:after="0"/>
        <w:rPr>
          <w:b w:val="0"/>
          <w:bCs w:val="0"/>
          <w:u w:val="none"/>
        </w:rPr>
      </w:pPr>
      <w:r w:rsidR="19261BB3">
        <w:rPr>
          <w:b w:val="0"/>
          <w:bCs w:val="0"/>
          <w:u w:val="none"/>
        </w:rPr>
        <w:t>Silver Spire has reached out to UPRC</w:t>
      </w:r>
      <w:r w:rsidR="19261BB3">
        <w:rPr>
          <w:b w:val="0"/>
          <w:bCs w:val="0"/>
          <w:u w:val="none"/>
        </w:rPr>
        <w:t xml:space="preserve">.  </w:t>
      </w:r>
      <w:r w:rsidR="19261BB3">
        <w:rPr>
          <w:b w:val="0"/>
          <w:bCs w:val="0"/>
          <w:u w:val="none"/>
        </w:rPr>
        <w:t xml:space="preserve"> Waiting for more information</w:t>
      </w:r>
      <w:r w:rsidR="1792F073">
        <w:rPr>
          <w:b w:val="0"/>
          <w:bCs w:val="0"/>
          <w:u w:val="none"/>
        </w:rPr>
        <w:t xml:space="preserve"> concerning property title issues.</w:t>
      </w:r>
    </w:p>
    <w:p w:rsidR="7CBB822F" w:rsidP="2718EEDC" w:rsidRDefault="7CBB822F" w14:paraId="62D95203" w14:textId="49158069">
      <w:pPr>
        <w:pStyle w:val="ListParagraph"/>
        <w:spacing w:before="0" w:after="0"/>
        <w:rPr>
          <w:b w:val="0"/>
          <w:bCs w:val="0"/>
          <w:u w:val="none"/>
        </w:rPr>
      </w:pPr>
      <w:r w:rsidR="7CBB822F">
        <w:rPr>
          <w:b w:val="0"/>
          <w:bCs w:val="0"/>
          <w:u w:val="none"/>
        </w:rPr>
        <w:t>Could reach out to Harry Li</w:t>
      </w:r>
    </w:p>
    <w:p w:rsidR="3749FAD6" w:rsidP="3749FAD6" w:rsidRDefault="3749FAD6" w14:paraId="2A4339DA" w14:textId="4BC9C175">
      <w:pPr>
        <w:spacing w:before="0" w:after="0"/>
        <w:rPr>
          <w:b w:val="1"/>
          <w:bCs w:val="1"/>
          <w:u w:val="none"/>
        </w:rPr>
      </w:pPr>
    </w:p>
    <w:p w:rsidR="30BCDD79" w:rsidP="3749FAD6" w:rsidRDefault="30BCDD79" w14:paraId="21461550" w14:textId="437D966D">
      <w:pPr>
        <w:spacing w:before="0" w:after="0"/>
        <w:rPr>
          <w:b w:val="1"/>
          <w:bCs w:val="1"/>
          <w:u w:val="none"/>
        </w:rPr>
      </w:pPr>
      <w:r w:rsidRPr="4A3495B9" w:rsidR="30BCDD79">
        <w:rPr>
          <w:b w:val="1"/>
          <w:bCs w:val="1"/>
          <w:u w:val="single"/>
        </w:rPr>
        <w:t>Property Meeting</w:t>
      </w:r>
      <w:r w:rsidRPr="4A3495B9" w:rsidR="6DD8476B">
        <w:rPr>
          <w:b w:val="1"/>
          <w:bCs w:val="1"/>
          <w:u w:val="single"/>
        </w:rPr>
        <w:t xml:space="preserve"> Update</w:t>
      </w:r>
      <w:r w:rsidRPr="4A3495B9" w:rsidR="30BCDD79">
        <w:rPr>
          <w:b w:val="1"/>
          <w:bCs w:val="1"/>
          <w:u w:val="single"/>
        </w:rPr>
        <w:t xml:space="preserve">: </w:t>
      </w:r>
      <w:r w:rsidR="30BCDD79">
        <w:rPr>
          <w:b w:val="0"/>
          <w:bCs w:val="0"/>
          <w:u w:val="none"/>
        </w:rPr>
        <w:t>(Karen, Kate, Shawn attended)</w:t>
      </w:r>
    </w:p>
    <w:p w:rsidR="17ADCF54" w:rsidP="3749FAD6" w:rsidRDefault="17ADCF54" w14:paraId="71642BBD" w14:textId="53AFEBA8">
      <w:pPr>
        <w:pStyle w:val="ListParagraph"/>
        <w:spacing w:before="0" w:after="0"/>
        <w:rPr>
          <w:b w:val="0"/>
          <w:bCs w:val="0"/>
          <w:u w:val="none"/>
        </w:rPr>
      </w:pPr>
      <w:r w:rsidR="17ADCF54">
        <w:rPr>
          <w:b w:val="0"/>
          <w:bCs w:val="0"/>
          <w:u w:val="none"/>
        </w:rPr>
        <w:t>16 people participated</w:t>
      </w:r>
    </w:p>
    <w:p w:rsidR="17ADCF54" w:rsidP="3749FAD6" w:rsidRDefault="17ADCF54" w14:paraId="38AC3B74" w14:textId="49CCE906">
      <w:pPr>
        <w:pStyle w:val="ListParagraph"/>
        <w:spacing w:before="0" w:after="0"/>
        <w:rPr>
          <w:b w:val="0"/>
          <w:bCs w:val="0"/>
          <w:u w:val="none"/>
        </w:rPr>
      </w:pPr>
      <w:r w:rsidR="17ADCF54">
        <w:rPr>
          <w:b w:val="0"/>
          <w:bCs w:val="0"/>
          <w:u w:val="none"/>
        </w:rPr>
        <w:t>Discussion on collaborative ministry support</w:t>
      </w:r>
    </w:p>
    <w:p w:rsidR="17ADCF54" w:rsidP="3749FAD6" w:rsidRDefault="17ADCF54" w14:paraId="2539C2F8" w14:textId="76CA493B">
      <w:pPr>
        <w:pStyle w:val="ListParagraph"/>
        <w:spacing w:before="0" w:after="0"/>
        <w:rPr>
          <w:b w:val="0"/>
          <w:bCs w:val="0"/>
          <w:u w:val="none"/>
        </w:rPr>
      </w:pPr>
      <w:r w:rsidR="17ADCF54">
        <w:rPr>
          <w:b w:val="0"/>
          <w:bCs w:val="0"/>
          <w:u w:val="none"/>
        </w:rPr>
        <w:t>Ideas about use of funds for capital and property</w:t>
      </w:r>
    </w:p>
    <w:p w:rsidR="46494BFF" w:rsidP="3749FAD6" w:rsidRDefault="46494BFF" w14:paraId="1A7781FF" w14:textId="78E75581">
      <w:pPr>
        <w:pStyle w:val="ListParagraph"/>
        <w:spacing w:before="0" w:after="0"/>
        <w:rPr>
          <w:b w:val="0"/>
          <w:bCs w:val="0"/>
          <w:u w:val="none"/>
        </w:rPr>
      </w:pPr>
      <w:r w:rsidR="46494BFF">
        <w:rPr>
          <w:b w:val="0"/>
          <w:bCs w:val="0"/>
          <w:u w:val="none"/>
        </w:rPr>
        <w:t>T</w:t>
      </w:r>
      <w:r w:rsidR="259948F3">
        <w:rPr>
          <w:b w:val="0"/>
          <w:bCs w:val="0"/>
          <w:u w:val="none"/>
        </w:rPr>
        <w:t>ri</w:t>
      </w:r>
      <w:r w:rsidR="46494BFF">
        <w:rPr>
          <w:b w:val="0"/>
          <w:bCs w:val="0"/>
          <w:u w:val="none"/>
        </w:rPr>
        <w:t>ed</w:t>
      </w:r>
      <w:r w:rsidR="46494BFF">
        <w:rPr>
          <w:b w:val="0"/>
          <w:bCs w:val="0"/>
          <w:u w:val="none"/>
        </w:rPr>
        <w:t xml:space="preserve"> to get ideas for use of funds rather than encouraging </w:t>
      </w:r>
      <w:r w:rsidR="46494BFF">
        <w:rPr>
          <w:b w:val="0"/>
          <w:bCs w:val="0"/>
          <w:u w:val="none"/>
        </w:rPr>
        <w:t>CoF</w:t>
      </w:r>
      <w:r w:rsidR="46494BFF">
        <w:rPr>
          <w:b w:val="0"/>
          <w:bCs w:val="0"/>
          <w:u w:val="none"/>
        </w:rPr>
        <w:t xml:space="preserve"> to </w:t>
      </w:r>
      <w:r w:rsidR="46494BFF">
        <w:rPr>
          <w:b w:val="0"/>
          <w:bCs w:val="0"/>
          <w:u w:val="none"/>
        </w:rPr>
        <w:t>come up with</w:t>
      </w:r>
      <w:r w:rsidR="46494BFF">
        <w:rPr>
          <w:b w:val="0"/>
          <w:bCs w:val="0"/>
          <w:u w:val="none"/>
        </w:rPr>
        <w:t xml:space="preserve"> ideas and apply to the region for funds</w:t>
      </w:r>
    </w:p>
    <w:p w:rsidR="0E4A2A4E" w:rsidP="0E4A2A4E" w:rsidRDefault="0E4A2A4E" w14:paraId="0F6EA211" w14:textId="1AA018F3">
      <w:pPr>
        <w:pStyle w:val="Normal"/>
        <w:spacing w:before="0" w:after="0"/>
        <w:rPr>
          <w:b w:val="1"/>
          <w:bCs w:val="1"/>
          <w:u w:val="single"/>
        </w:rPr>
      </w:pPr>
      <w:r>
        <w:br/>
      </w:r>
      <w:r w:rsidRPr="37164ACF" w:rsidR="449F67BF">
        <w:rPr>
          <w:b w:val="1"/>
          <w:bCs w:val="1"/>
          <w:u w:val="single"/>
        </w:rPr>
        <w:t>Restricted Funds – Shawn Bausch</w:t>
      </w:r>
    </w:p>
    <w:p w:rsidR="449F67BF" w:rsidP="0E4A2A4E" w:rsidRDefault="449F67BF" w14:paraId="1DB28846" w14:textId="54510F30">
      <w:pPr>
        <w:pStyle w:val="ListParagraph"/>
        <w:suppressLineNumbers w:val="0"/>
        <w:bidi w:val="0"/>
        <w:spacing w:before="0" w:beforeAutospacing="off" w:after="0" w:afterAutospacing="off" w:line="259" w:lineRule="auto"/>
        <w:ind w:right="0"/>
        <w:jc w:val="left"/>
        <w:rPr>
          <w:b w:val="0"/>
          <w:bCs w:val="0"/>
          <w:u w:val="none"/>
        </w:rPr>
      </w:pPr>
      <w:hyperlink r:id="Rdd70b1bb19c74c93">
        <w:r w:rsidRPr="0E4A2A4E" w:rsidR="449F67BF">
          <w:rPr>
            <w:rStyle w:val="Hyperlink"/>
            <w:rFonts w:ascii="Calibri" w:hAnsi="Calibri" w:eastAsia="Calibri" w:cs="Calibri"/>
            <w:strike w:val="0"/>
            <w:dstrike w:val="0"/>
            <w:noProof w:val="0"/>
            <w:color w:val="0563C1"/>
            <w:sz w:val="24"/>
            <w:szCs w:val="24"/>
            <w:u w:val="single"/>
            <w:lang w:val="en-CA"/>
          </w:rPr>
          <w:t>Evaluating Access to Restricted Funds</w:t>
        </w:r>
      </w:hyperlink>
    </w:p>
    <w:p w:rsidR="449F67BF" w:rsidP="0E4A2A4E" w:rsidRDefault="449F67BF" w14:paraId="205C3B75" w14:textId="68E0425A">
      <w:pPr>
        <w:pStyle w:val="ListParagraph"/>
        <w:suppressLineNumbers w:val="0"/>
        <w:bidi w:val="0"/>
        <w:spacing w:before="0" w:beforeAutospacing="off" w:after="0" w:afterAutospacing="off" w:line="259" w:lineRule="auto"/>
        <w:ind w:right="0"/>
        <w:jc w:val="left"/>
        <w:rPr>
          <w:noProof w:val="0"/>
          <w:lang w:val="en-CA"/>
        </w:rPr>
      </w:pPr>
      <w:hyperlink r:id="R181fe033bf7540df">
        <w:r w:rsidRPr="00652995" w:rsidR="449F67BF">
          <w:rPr>
            <w:rStyle w:val="Hyperlink"/>
            <w:noProof w:val="0"/>
            <w:lang w:val="en-CA"/>
          </w:rPr>
          <w:t>CSC.Evaluating Access to Restricted Funds.pdf</w:t>
        </w:r>
      </w:hyperlink>
    </w:p>
    <w:p w:rsidR="0A04F8D2" w:rsidP="00652995" w:rsidRDefault="0A04F8D2" w14:paraId="62DF4A56" w14:textId="270643A4">
      <w:pPr>
        <w:pStyle w:val="ListParagraph"/>
        <w:suppressLineNumbers w:val="0"/>
        <w:bidi w:val="0"/>
        <w:spacing w:before="0" w:beforeAutospacing="off" w:after="0" w:afterAutospacing="off" w:line="259" w:lineRule="auto"/>
        <w:ind w:right="0"/>
        <w:jc w:val="left"/>
        <w:rPr>
          <w:noProof w:val="0"/>
          <w:lang w:val="en-CA"/>
        </w:rPr>
      </w:pPr>
      <w:r w:rsidRPr="250E0E42" w:rsidR="0A04F8D2">
        <w:rPr>
          <w:noProof w:val="0"/>
          <w:lang w:val="en-CA"/>
        </w:rPr>
        <w:t xml:space="preserve">Mostly requests </w:t>
      </w:r>
      <w:r w:rsidRPr="250E0E42" w:rsidR="3D9CEBC4">
        <w:rPr>
          <w:noProof w:val="0"/>
          <w:lang w:val="en-CA"/>
        </w:rPr>
        <w:t xml:space="preserve">to access </w:t>
      </w:r>
      <w:r w:rsidRPr="250E0E42" w:rsidR="3D9CEBC4">
        <w:rPr>
          <w:noProof w:val="0"/>
          <w:lang w:val="en-CA"/>
        </w:rPr>
        <w:t>restr</w:t>
      </w:r>
      <w:r w:rsidRPr="250E0E42" w:rsidR="3D9CEBC4">
        <w:rPr>
          <w:noProof w:val="0"/>
          <w:lang w:val="en-CA"/>
        </w:rPr>
        <w:t>icted</w:t>
      </w:r>
      <w:r w:rsidRPr="250E0E42" w:rsidR="3D9CEBC4">
        <w:rPr>
          <w:noProof w:val="0"/>
          <w:lang w:val="en-CA"/>
        </w:rPr>
        <w:t xml:space="preserve"> funds </w:t>
      </w:r>
      <w:r w:rsidRPr="250E0E42" w:rsidR="0A04F8D2">
        <w:rPr>
          <w:noProof w:val="0"/>
          <w:lang w:val="en-CA"/>
        </w:rPr>
        <w:t>come within the categories of Growth In</w:t>
      </w:r>
      <w:r w:rsidRPr="250E0E42" w:rsidR="0A04F8D2">
        <w:rPr>
          <w:noProof w:val="0"/>
          <w:lang w:val="en-CA"/>
        </w:rPr>
        <w:t xml:space="preserve">itiatives, Post-Disbanding (Legacy Projects), </w:t>
      </w:r>
      <w:r w:rsidRPr="250E0E42" w:rsidR="070EF03E">
        <w:rPr>
          <w:noProof w:val="0"/>
          <w:lang w:val="en-CA"/>
        </w:rPr>
        <w:t>Building Maintenance and Upgrades, and Operating Costs.</w:t>
      </w:r>
    </w:p>
    <w:p w:rsidR="3749FAD6" w:rsidP="3749FAD6" w:rsidRDefault="3749FAD6" w14:paraId="5CF73F1F" w14:textId="6C56723D">
      <w:pPr>
        <w:pStyle w:val="ListParagraph"/>
        <w:numPr>
          <w:ilvl w:val="0"/>
          <w:numId w:val="0"/>
        </w:numPr>
        <w:spacing w:before="0" w:after="0"/>
        <w:ind w:left="720"/>
        <w:rPr>
          <w:b w:val="0"/>
          <w:bCs w:val="0"/>
          <w:u w:val="none"/>
        </w:rPr>
      </w:pPr>
    </w:p>
    <w:p w:rsidR="5F45F4EC" w:rsidP="3CA24F32" w:rsidRDefault="5F45F4EC" w14:paraId="1C33B343" w14:textId="7EE2B6A5">
      <w:pPr>
        <w:spacing w:before="0" w:after="0"/>
        <w:rPr>
          <w:b w:val="1"/>
          <w:bCs w:val="1"/>
          <w:u w:val="single"/>
        </w:rPr>
      </w:pPr>
      <w:r w:rsidRPr="37164ACF" w:rsidR="09C95A5D">
        <w:rPr>
          <w:b w:val="1"/>
          <w:bCs w:val="1"/>
          <w:u w:val="single"/>
        </w:rPr>
        <w:t>Evaluating Access to Restricted Funds DRAFT</w:t>
      </w:r>
      <w:r w:rsidRPr="37164ACF" w:rsidR="588FFC84">
        <w:rPr>
          <w:b w:val="1"/>
          <w:bCs w:val="1"/>
          <w:u w:val="single"/>
        </w:rPr>
        <w:t xml:space="preserve"> </w:t>
      </w:r>
      <w:r w:rsidRPr="37164ACF" w:rsidR="34893BAA">
        <w:rPr>
          <w:b w:val="1"/>
          <w:bCs w:val="1"/>
          <w:u w:val="single"/>
        </w:rPr>
        <w:t>- Shawn Bausch</w:t>
      </w:r>
      <w:r w:rsidRPr="37164ACF" w:rsidR="09FA2F6B">
        <w:rPr>
          <w:b w:val="1"/>
          <w:bCs w:val="1"/>
          <w:u w:val="single"/>
        </w:rPr>
        <w:t>, Karen Tobey, Barb McGill, Jane Capstick</w:t>
      </w:r>
    </w:p>
    <w:p w:rsidR="588FFC84" w:rsidP="3749FAD6" w:rsidRDefault="588FFC84" w14:paraId="016BE8A7" w14:textId="116F0FD5">
      <w:pPr>
        <w:pStyle w:val="ListParagraph"/>
        <w:suppressLineNumbers w:val="0"/>
        <w:bidi w:val="0"/>
        <w:spacing w:before="0" w:beforeAutospacing="off" w:after="0" w:afterAutospacing="off" w:line="259" w:lineRule="auto"/>
        <w:ind w:right="0"/>
        <w:jc w:val="left"/>
        <w:rPr>
          <w:b w:val="0"/>
          <w:bCs w:val="0"/>
          <w:u w:val="none"/>
        </w:rPr>
      </w:pPr>
      <w:r w:rsidR="588FFC84">
        <w:rPr>
          <w:b w:val="0"/>
          <w:bCs w:val="0"/>
          <w:u w:val="none"/>
        </w:rPr>
        <w:t>Is an addendum to the Evaluating Access to Restricted Funds document</w:t>
      </w:r>
      <w:r w:rsidR="763A6E28">
        <w:rPr>
          <w:b w:val="0"/>
          <w:bCs w:val="0"/>
          <w:u w:val="none"/>
        </w:rPr>
        <w:t xml:space="preserve"> </w:t>
      </w:r>
      <w:r w:rsidR="763A6E28">
        <w:rPr>
          <w:b w:val="0"/>
          <w:bCs w:val="0"/>
          <w:u w:val="none"/>
        </w:rPr>
        <w:t>and share with the Executive</w:t>
      </w:r>
      <w:r w:rsidR="2FF79658">
        <w:rPr>
          <w:b w:val="0"/>
          <w:bCs w:val="0"/>
          <w:u w:val="none"/>
        </w:rPr>
        <w:t xml:space="preserve">.  </w:t>
      </w:r>
      <w:r w:rsidR="2835F192">
        <w:rPr>
          <w:b w:val="0"/>
          <w:bCs w:val="0"/>
          <w:u w:val="none"/>
        </w:rPr>
        <w:t>T</w:t>
      </w:r>
      <w:r w:rsidR="2FF79658">
        <w:rPr>
          <w:b w:val="0"/>
          <w:bCs w:val="0"/>
          <w:u w:val="none"/>
        </w:rPr>
        <w:t>o be discussed further in January.</w:t>
      </w:r>
    </w:p>
    <w:p w:rsidR="3C629312" w:rsidP="2153AAE2" w:rsidRDefault="3C629312" w14:paraId="1B4EDE1D" w14:textId="50CF1A79">
      <w:pPr>
        <w:pStyle w:val="ListParagraph"/>
        <w:suppressLineNumbers w:val="0"/>
        <w:bidi w:val="0"/>
        <w:spacing w:before="0" w:beforeAutospacing="off" w:after="0" w:afterAutospacing="off" w:line="259" w:lineRule="auto"/>
        <w:ind w:right="0"/>
        <w:jc w:val="left"/>
        <w:rPr>
          <w:noProof w:val="0"/>
          <w:lang w:val="en-CA"/>
        </w:rPr>
      </w:pPr>
      <w:hyperlink r:id="R35a04ed2b4d24aa4">
        <w:r w:rsidRPr="0FFBCE86" w:rsidR="3C629312">
          <w:rPr>
            <w:rStyle w:val="Hyperlink"/>
            <w:noProof w:val="0"/>
            <w:lang w:val="en-CA"/>
          </w:rPr>
          <w:t>CSC.Evaluating Access to Restricted Funds.pdf</w:t>
        </w:r>
      </w:hyperlink>
    </w:p>
    <w:p w:rsidR="798EDB34" w:rsidP="0FFBCE86" w:rsidRDefault="798EDB34" w14:paraId="6AEEF596" w14:textId="2121C27D">
      <w:pPr>
        <w:pStyle w:val="ListParagraph"/>
        <w:suppressLineNumbers w:val="0"/>
        <w:bidi w:val="0"/>
        <w:spacing w:before="0" w:beforeAutospacing="off" w:after="0" w:afterAutospacing="off" w:line="259" w:lineRule="auto"/>
        <w:ind w:right="0"/>
        <w:jc w:val="left"/>
        <w:rPr>
          <w:noProof w:val="0"/>
          <w:lang w:val="en-CA"/>
        </w:rPr>
      </w:pPr>
      <w:r w:rsidRPr="0FFBCE86" w:rsidR="798EDB34">
        <w:rPr>
          <w:noProof w:val="0"/>
          <w:lang w:val="en-CA"/>
        </w:rPr>
        <w:t>Many thanks to the team who has put this document together.</w:t>
      </w:r>
    </w:p>
    <w:p w:rsidR="3C629312" w:rsidP="3A6A9ACC" w:rsidRDefault="3C629312" w14:paraId="3BD3880D" w14:textId="6959C6DA">
      <w:pPr>
        <w:pStyle w:val="ListParagraph"/>
        <w:numPr>
          <w:ilvl w:val="0"/>
          <w:numId w:val="0"/>
        </w:numPr>
        <w:suppressLineNumbers w:val="0"/>
        <w:bidi w:val="0"/>
        <w:spacing w:before="0" w:beforeAutospacing="off" w:after="0" w:afterAutospacing="off" w:line="259" w:lineRule="auto"/>
        <w:ind w:left="720" w:right="0"/>
        <w:jc w:val="left"/>
        <w:rPr>
          <w:noProof w:val="0"/>
          <w:lang w:val="en-CA"/>
        </w:rPr>
      </w:pPr>
    </w:p>
    <w:p w:rsidR="3C629312" w:rsidP="1E2E1481" w:rsidRDefault="3C629312" w14:paraId="6F6750B6" w14:textId="1E41E40D">
      <w:pPr>
        <w:pStyle w:val="Normal"/>
        <w:suppressLineNumbers w:val="0"/>
        <w:bidi w:val="0"/>
        <w:spacing w:before="0" w:beforeAutospacing="off" w:after="0" w:afterAutospacing="off" w:line="259" w:lineRule="auto"/>
        <w:ind w:left="0" w:right="0"/>
        <w:jc w:val="left"/>
        <w:rPr>
          <w:noProof w:val="0"/>
          <w:lang w:val="en-CA"/>
        </w:rPr>
      </w:pPr>
      <w:r w:rsidRPr="6156EB6A" w:rsidR="7384EBB9">
        <w:rPr>
          <w:b w:val="1"/>
          <w:bCs w:val="1"/>
          <w:u w:val="single"/>
        </w:rPr>
        <w:t>Thank you to Ann Harbri</w:t>
      </w:r>
      <w:r w:rsidRPr="6156EB6A" w:rsidR="7384EBB9">
        <w:rPr>
          <w:b w:val="1"/>
          <w:bCs w:val="1"/>
          <w:u w:val="single"/>
        </w:rPr>
        <w:t>d</w:t>
      </w:r>
      <w:r w:rsidRPr="6156EB6A" w:rsidR="7384EBB9">
        <w:rPr>
          <w:b w:val="1"/>
          <w:bCs w:val="1"/>
          <w:u w:val="single"/>
        </w:rPr>
        <w:t>g</w:t>
      </w:r>
      <w:r w:rsidRPr="6156EB6A" w:rsidR="7384EBB9">
        <w:rPr>
          <w:b w:val="1"/>
          <w:bCs w:val="1"/>
          <w:u w:val="single"/>
        </w:rPr>
        <w:t>e</w:t>
      </w:r>
      <w:r w:rsidR="7384EBB9">
        <w:rPr/>
        <w:t>, Acting Congregational Support Minister for her work and contributions to the HFCSC during Lynne Allin’s sabbatical</w:t>
      </w:r>
    </w:p>
    <w:p w:rsidR="3C629312" w:rsidP="1E2E1481" w:rsidRDefault="3C629312" w14:paraId="17CD54BF" w14:textId="4ABF8515">
      <w:pPr>
        <w:pStyle w:val="Normal"/>
        <w:suppressLineNumbers w:val="0"/>
        <w:bidi w:val="0"/>
        <w:spacing w:before="0" w:beforeAutospacing="off" w:after="0" w:afterAutospacing="off" w:line="259" w:lineRule="auto"/>
        <w:ind w:left="0" w:right="0"/>
        <w:jc w:val="left"/>
      </w:pPr>
    </w:p>
    <w:p w:rsidR="3C629312" w:rsidP="1E2E1481" w:rsidRDefault="3C629312" w14:paraId="5DAC6295" w14:textId="55F974EA">
      <w:pPr>
        <w:pStyle w:val="Normal"/>
        <w:suppressLineNumbers w:val="0"/>
        <w:bidi w:val="0"/>
        <w:spacing w:before="0" w:beforeAutospacing="off" w:after="0" w:afterAutospacing="off" w:line="259" w:lineRule="auto"/>
        <w:ind w:left="0" w:right="0"/>
        <w:jc w:val="left"/>
        <w:rPr>
          <w:noProof w:val="0"/>
          <w:lang w:val="en-CA"/>
        </w:rPr>
      </w:pPr>
      <w:r w:rsidRPr="6156EB6A" w:rsidR="09ECD213">
        <w:rPr>
          <w:b w:val="1"/>
          <w:bCs w:val="1"/>
          <w:u w:val="single"/>
        </w:rPr>
        <w:t>Succession Planning</w:t>
      </w:r>
      <w:r w:rsidR="09ECD213">
        <w:rPr/>
        <w:t xml:space="preserve">, </w:t>
      </w:r>
      <w:r w:rsidR="28F688A4">
        <w:rPr/>
        <w:t>Jane Capstick and Shawn Bausch have offered to co-chair the HFCSC Commission in June 2025 when Chair, Adrianne Robertson’s term is over.</w:t>
      </w:r>
      <w:r>
        <w:br/>
      </w:r>
    </w:p>
    <w:p w:rsidR="003126B7" w:rsidP="3614ACF2" w:rsidRDefault="1E13086C" w14:paraId="7B65C74F" w14:textId="79AABC8E">
      <w:pPr>
        <w:keepNext w:val="1"/>
        <w:keepLines w:val="1"/>
        <w:spacing w:after="0"/>
      </w:pPr>
      <w:r w:rsidRPr="3614ACF2" w:rsidR="1E13086C">
        <w:rPr>
          <w:b w:val="1"/>
          <w:bCs w:val="1"/>
          <w:u w:val="single"/>
        </w:rPr>
        <w:t xml:space="preserve">Next Meeting: </w:t>
      </w:r>
      <w:r w:rsidR="1E13086C">
        <w:rPr/>
        <w:t xml:space="preserve"> </w:t>
      </w:r>
      <w:r w:rsidR="5C4EC18C">
        <w:rPr/>
        <w:t xml:space="preserve">  Dec. 10, </w:t>
      </w:r>
      <w:r w:rsidR="5C4EC18C">
        <w:rPr/>
        <w:t xml:space="preserve">2024 </w:t>
      </w:r>
      <w:r w:rsidR="122F332F">
        <w:rPr/>
        <w:t>at</w:t>
      </w:r>
      <w:r w:rsidR="122F332F">
        <w:rPr/>
        <w:t xml:space="preserve"> </w:t>
      </w:r>
      <w:r w:rsidR="5C4EC18C">
        <w:rPr/>
        <w:t>10:00 am</w:t>
      </w:r>
      <w:r w:rsidR="327ADBBD">
        <w:rPr/>
        <w:t xml:space="preserve"> via Zoom</w:t>
      </w:r>
    </w:p>
    <w:p w:rsidR="003126B7" w:rsidRDefault="00384BD6" w14:paraId="585EFACE" w14:textId="7907290A">
      <w:r>
        <w:tab/>
      </w:r>
      <w:r w:rsidR="00384BD6">
        <w:rPr/>
        <w:t xml:space="preserve">Territorial Acknowledgement: </w:t>
      </w:r>
      <w:r w:rsidR="35EA4582">
        <w:rPr/>
        <w:t xml:space="preserve"> Jane Capstick</w:t>
      </w:r>
    </w:p>
    <w:p w:rsidR="003126B7" w:rsidRDefault="00C2283A" w14:paraId="50339152" w14:textId="269758EF">
      <w:r>
        <w:tab/>
      </w:r>
      <w:r w:rsidR="00384BD6">
        <w:rPr/>
        <w:t>Worship by:</w:t>
      </w:r>
      <w:r w:rsidR="00384BD6">
        <w:rPr>
          <w:color w:val="000000"/>
        </w:rPr>
        <w:t xml:space="preserve"> </w:t>
      </w:r>
      <w:r w:rsidR="093231AC">
        <w:rPr>
          <w:color w:val="000000"/>
        </w:rPr>
        <w:t xml:space="preserve"> Jane Capstick</w:t>
      </w:r>
    </w:p>
    <w:p w:rsidR="003126B7" w:rsidRDefault="00C2283A" w14:paraId="30A63A80" w14:textId="7792A332">
      <w:r w:rsidR="00384BD6">
        <w:rPr/>
        <w:t xml:space="preserve"> </w:t>
      </w:r>
    </w:p>
    <w:p w:rsidR="40C0F30C" w:rsidP="40C0F30C" w:rsidRDefault="40C0F30C" w14:paraId="03B80CA8" w14:textId="3B96438A">
      <w:pPr>
        <w:spacing w:before="120" w:beforeAutospacing="off" w:after="120" w:afterAutospacing="off" w:line="257" w:lineRule="auto"/>
        <w:rPr>
          <w:rFonts w:ascii="Calibri" w:hAnsi="Calibri" w:eastAsia="Calibri" w:cs="Calibri"/>
          <w:b w:val="1"/>
          <w:bCs w:val="1"/>
          <w:noProof w:val="0"/>
          <w:sz w:val="24"/>
          <w:szCs w:val="24"/>
          <w:lang w:val="en-CA"/>
        </w:rPr>
      </w:pPr>
    </w:p>
    <w:p w:rsidR="40C0F30C" w:rsidP="40C0F30C" w:rsidRDefault="40C0F30C" w14:paraId="3A7686D3" w14:textId="573D35ED">
      <w:pPr>
        <w:spacing w:before="120" w:beforeAutospacing="off" w:after="120" w:afterAutospacing="off" w:line="257" w:lineRule="auto"/>
        <w:rPr>
          <w:rFonts w:ascii="Calibri" w:hAnsi="Calibri" w:eastAsia="Calibri" w:cs="Calibri"/>
          <w:b w:val="1"/>
          <w:bCs w:val="1"/>
          <w:noProof w:val="0"/>
          <w:sz w:val="24"/>
          <w:szCs w:val="24"/>
          <w:lang w:val="en-CA"/>
        </w:rPr>
      </w:pPr>
    </w:p>
    <w:p w:rsidR="40C0F30C" w:rsidP="40C0F30C" w:rsidRDefault="40C0F30C" w14:paraId="67BC1215" w14:textId="22D77BB8">
      <w:pPr>
        <w:spacing w:before="120" w:beforeAutospacing="off" w:after="120" w:afterAutospacing="off" w:line="257" w:lineRule="auto"/>
        <w:rPr>
          <w:rFonts w:ascii="Calibri" w:hAnsi="Calibri" w:eastAsia="Calibri" w:cs="Calibri"/>
          <w:b w:val="1"/>
          <w:bCs w:val="1"/>
          <w:noProof w:val="0"/>
          <w:sz w:val="24"/>
          <w:szCs w:val="24"/>
          <w:lang w:val="en-CA"/>
        </w:rPr>
      </w:pPr>
    </w:p>
    <w:p w:rsidR="40C0F30C" w:rsidP="40C0F30C" w:rsidRDefault="40C0F30C" w14:paraId="7C888089" w14:textId="5F7247E9">
      <w:pPr>
        <w:spacing w:before="120" w:beforeAutospacing="off" w:after="120" w:afterAutospacing="off" w:line="257" w:lineRule="auto"/>
        <w:rPr>
          <w:rFonts w:ascii="Calibri" w:hAnsi="Calibri" w:eastAsia="Calibri" w:cs="Calibri"/>
          <w:b w:val="1"/>
          <w:bCs w:val="1"/>
          <w:noProof w:val="0"/>
          <w:sz w:val="24"/>
          <w:szCs w:val="24"/>
          <w:lang w:val="en-CA"/>
        </w:rPr>
      </w:pPr>
    </w:p>
    <w:p w:rsidR="540D84C0" w:rsidP="2E45DF30" w:rsidRDefault="540D84C0" w14:paraId="2A110BF9" w14:textId="20635627">
      <w:pPr>
        <w:spacing w:before="120" w:beforeAutospacing="off" w:after="120" w:afterAutospacing="off" w:line="257" w:lineRule="auto"/>
      </w:pPr>
      <w:r w:rsidRPr="2E45DF30" w:rsidR="540D84C0">
        <w:rPr>
          <w:rFonts w:ascii="Calibri" w:hAnsi="Calibri" w:eastAsia="Calibri" w:cs="Calibri"/>
          <w:b w:val="1"/>
          <w:bCs w:val="1"/>
          <w:noProof w:val="0"/>
          <w:sz w:val="24"/>
          <w:szCs w:val="24"/>
          <w:lang w:val="en-CA"/>
        </w:rPr>
        <w:t>Accessing Restricted Funds Resource:</w:t>
      </w:r>
    </w:p>
    <w:p w:rsidR="540D84C0" w:rsidP="2E45DF30" w:rsidRDefault="540D84C0" w14:paraId="7529AA46" w14:textId="44DF36B7">
      <w:pPr>
        <w:spacing w:before="120" w:beforeAutospacing="off" w:after="120" w:afterAutospacing="off" w:line="257" w:lineRule="auto"/>
      </w:pPr>
      <w:hyperlink r:id="R4ac8c9fa5fdc4be2">
        <w:r w:rsidRPr="2E45DF30" w:rsidR="540D84C0">
          <w:rPr>
            <w:rStyle w:val="Hyperlink"/>
            <w:rFonts w:ascii="Calibri" w:hAnsi="Calibri" w:eastAsia="Calibri" w:cs="Calibri"/>
            <w:strike w:val="0"/>
            <w:dstrike w:val="0"/>
            <w:noProof w:val="0"/>
            <w:color w:val="0563C1"/>
            <w:sz w:val="24"/>
            <w:szCs w:val="24"/>
            <w:u w:val="single"/>
            <w:lang w:val="en-CA"/>
          </w:rPr>
          <w:t>Evaluating Access to Restricted Funds</w:t>
        </w:r>
      </w:hyperlink>
    </w:p>
    <w:p w:rsidR="000641C2" w:rsidRDefault="000641C2" w14:paraId="3C708EE9" w14:textId="77777777"/>
    <w:p w:rsidR="00194CA9" w:rsidP="00194CA9" w:rsidRDefault="00194CA9" w14:paraId="0BC21E0B" w14:textId="77777777">
      <w:pPr>
        <w:pBdr>
          <w:top w:val="nil"/>
          <w:left w:val="nil"/>
          <w:bottom w:val="nil"/>
          <w:right w:val="nil"/>
          <w:between w:val="nil"/>
        </w:pBdr>
        <w:spacing w:before="0" w:after="0" w:line="240" w:lineRule="auto"/>
        <w:rPr>
          <w:b/>
          <w:color w:val="000000"/>
        </w:rPr>
      </w:pPr>
      <w:r>
        <w:rPr>
          <w:b/>
          <w:color w:val="000000"/>
        </w:rPr>
        <w:t>Affirm Initiatives</w:t>
      </w:r>
    </w:p>
    <w:p w:rsidR="00194CA9" w:rsidP="00194CA9" w:rsidRDefault="00194CA9" w14:paraId="71BC99DA" w14:textId="77777777">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p>
    <w:p w:rsidR="00194CA9" w:rsidP="00194CA9" w:rsidRDefault="00194CA9" w14:paraId="66649E43" w14:textId="77777777">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p>
    <w:p w:rsidR="00194CA9" w:rsidP="00194CA9" w:rsidRDefault="00194CA9" w14:paraId="31F593D9" w14:textId="77777777">
      <w:pPr>
        <w:pBdr>
          <w:top w:val="nil"/>
          <w:left w:val="nil"/>
          <w:bottom w:val="nil"/>
          <w:right w:val="nil"/>
          <w:between w:val="nil"/>
        </w:pBdr>
        <w:spacing w:before="0" w:after="0" w:line="240" w:lineRule="auto"/>
        <w:rPr>
          <w:color w:val="000000"/>
        </w:rPr>
      </w:pPr>
      <w:r>
        <w:rPr>
          <w:color w:val="000000"/>
        </w:rPr>
        <w:t>Section E Encourage communities of faith to engage in conversations about making safer spaces within the church and community for people of any sexual orientation or gender identity.</w:t>
      </w:r>
    </w:p>
    <w:p w:rsidR="00194CA9" w:rsidP="00194CA9" w:rsidRDefault="00194CA9" w14:paraId="3656B9AB" w14:textId="77777777">
      <w:pPr>
        <w:pBdr>
          <w:top w:val="nil"/>
          <w:left w:val="nil"/>
          <w:bottom w:val="nil"/>
          <w:right w:val="nil"/>
          <w:between w:val="nil"/>
        </w:pBdr>
        <w:spacing w:before="0" w:after="0" w:line="240" w:lineRule="auto"/>
        <w:rPr>
          <w:color w:val="000000"/>
        </w:rPr>
      </w:pPr>
    </w:p>
    <w:p w:rsidR="003126B7" w:rsidRDefault="00384BD6" w14:paraId="26492F16" w14:textId="77777777">
      <w:pPr>
        <w:spacing w:line="240" w:lineRule="auto"/>
        <w:ind w:left="851"/>
        <w:rPr>
          <w:b/>
        </w:rPr>
      </w:pPr>
      <w:r>
        <w:rPr>
          <w:b/>
        </w:rPr>
        <w:t>Sample Motion:</w:t>
      </w:r>
    </w:p>
    <w:p w:rsidR="00CA734D" w:rsidP="00CA734D" w:rsidRDefault="00CA734D" w14:paraId="11191A46" w14:textId="21C83E94">
      <w:pPr>
        <w:spacing w:line="240" w:lineRule="auto"/>
        <w:ind w:left="851"/>
      </w:pPr>
      <w:bookmarkStart w:name="_heading=h.2s8eyo1" w:id="5"/>
      <w:bookmarkStart w:name="_Hlk170208683" w:id="6"/>
      <w:bookmarkStart w:name="_Hlk129354138" w:id="7"/>
      <w:bookmarkEnd w:id="5"/>
      <w:r>
        <w:t xml:space="preserve">MOTION </w:t>
      </w:r>
      <w:r w:rsidR="00654D21">
        <w:t xml:space="preserve">by  </w:t>
      </w:r>
      <w:sdt>
        <w:sdtPr>
          <w:tag w:val="Name"/>
          <w:id w:val="-248128342"/>
          <w:placeholder>
            <w:docPart w:val="9AEB780FFCA747E79A7CF1226BF238B6"/>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rPr>
          <w:color w:val="000000" w:themeColor="text1"/>
        </w:rPr>
        <w:t xml:space="preserve"> </w:t>
      </w:r>
      <w:r w:rsidR="00654D21">
        <w:t xml:space="preserve">/ </w:t>
      </w:r>
      <w:sdt>
        <w:sdtPr>
          <w:tag w:val="Name"/>
          <w:id w:val="-825904177"/>
          <w:placeholder>
            <w:docPart w:val="6F427603E8204A6BAB78C9BE72C87D58"/>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t xml:space="preserve"> </w:t>
      </w:r>
      <w:r>
        <w:t xml:space="preserve">That the Congregational Support Commission of Horseshoe Falls Regional Council … . </w:t>
      </w:r>
      <w:bookmarkEnd w:id="6"/>
      <w:r>
        <w:tab/>
      </w:r>
      <w:r>
        <w:tab/>
      </w:r>
    </w:p>
    <w:p w:rsidR="003126B7" w:rsidP="3DEFD4C5" w:rsidRDefault="00CA734D" w14:paraId="341858AD" w14:textId="3AFD67AF">
      <w:pPr>
        <w:pStyle w:val="Normal"/>
        <w:spacing w:line="240" w:lineRule="auto"/>
        <w:ind w:left="851"/>
      </w:pPr>
      <w:r>
        <w:br/>
      </w:r>
      <w:r w:rsidR="6D39942B">
        <w:rPr/>
        <w:t>Document for evaluating use of Restricted Funds</w:t>
      </w:r>
    </w:p>
    <w:p w:rsidR="003126B7" w:rsidP="3DEFD4C5" w:rsidRDefault="00CA734D" w14:paraId="6E74A6D2" w14:textId="3FC21F79">
      <w:pPr>
        <w:pStyle w:val="Normal"/>
        <w:spacing w:line="240" w:lineRule="auto"/>
        <w:ind w:left="851"/>
      </w:pPr>
      <w:hyperlink r:id="R052b93d56a234a12">
        <w:r w:rsidRPr="3DEFD4C5" w:rsidR="6D39942B">
          <w:rPr>
            <w:rStyle w:val="Hyperlink"/>
            <w:rFonts w:ascii="Calibri" w:hAnsi="Calibri" w:eastAsia="Calibri" w:cs="Calibri"/>
            <w:noProof w:val="0"/>
            <w:sz w:val="24"/>
            <w:szCs w:val="24"/>
            <w:lang w:val="en-CA"/>
          </w:rPr>
          <w:t>CSC.Evaluating Access to Restricted Funds.pdf</w:t>
        </w:r>
      </w:hyperlink>
      <w:r>
        <w:tab/>
      </w:r>
      <w:bookmarkEnd w:id="7"/>
    </w:p>
    <w:sectPr w:rsidR="003126B7">
      <w:headerReference w:type="default" r:id="rId13"/>
      <w:footerReference w:type="default" r:id="rId14"/>
      <w:pgSz w:w="12240" w:h="15840" w:orient="portrait"/>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1CF" w:rsidRDefault="00C561CF" w14:paraId="481472DB" w14:textId="77777777">
      <w:pPr>
        <w:spacing w:before="0" w:after="0" w:line="240" w:lineRule="auto"/>
      </w:pPr>
      <w:r>
        <w:separator/>
      </w:r>
    </w:p>
  </w:endnote>
  <w:endnote w:type="continuationSeparator" w:id="0">
    <w:p w:rsidR="00C561CF" w:rsidRDefault="00C561CF" w14:paraId="0340B9B8" w14:textId="77777777">
      <w:pPr>
        <w:spacing w:before="0" w:after="0" w:line="240" w:lineRule="auto"/>
      </w:pPr>
      <w:r>
        <w:continuationSeparator/>
      </w:r>
    </w:p>
  </w:endnote>
  <w:endnote w:type="continuationNotice" w:id="1">
    <w:p w:rsidR="00C561CF" w:rsidRDefault="00C561CF" w14:paraId="4F00BBE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B6259C" w:rsidTr="4B6B698F" w14:paraId="507ADAB4" w14:textId="77777777">
      <w:trPr>
        <w:trHeight w:val="300"/>
      </w:trPr>
      <w:tc>
        <w:tcPr>
          <w:tcW w:w="3120" w:type="dxa"/>
          <w:tcMar/>
        </w:tcPr>
        <w:p w:rsidR="61B6259C" w:rsidP="61B6259C" w:rsidRDefault="61B6259C" w14:paraId="05603B31" w14:textId="04BFC135">
          <w:pPr>
            <w:pStyle w:val="Header"/>
            <w:ind w:left="-115"/>
          </w:pPr>
          <w:r>
            <w:fldChar w:fldCharType="begin"/>
          </w:r>
          <w:r>
            <w:instrText xml:space="preserve">PAGE</w:instrText>
          </w:r>
          <w:r>
            <w:fldChar w:fldCharType="separate"/>
          </w:r>
          <w:r>
            <w:fldChar w:fldCharType="end"/>
          </w:r>
        </w:p>
      </w:tc>
      <w:tc>
        <w:tcPr>
          <w:tcW w:w="3120" w:type="dxa"/>
          <w:tcMar/>
        </w:tcPr>
        <w:p w:rsidR="61B6259C" w:rsidP="61B6259C" w:rsidRDefault="61B6259C" w14:paraId="311E5B71" w14:textId="6520CE71">
          <w:pPr>
            <w:pStyle w:val="Header"/>
            <w:jc w:val="center"/>
          </w:pPr>
        </w:p>
      </w:tc>
      <w:tc>
        <w:tcPr>
          <w:tcW w:w="3120" w:type="dxa"/>
          <w:tcMar/>
        </w:tcPr>
        <w:p w:rsidR="61B6259C" w:rsidP="61B6259C" w:rsidRDefault="61B6259C" w14:paraId="0E7CB92C" w14:textId="50528741">
          <w:pPr>
            <w:pStyle w:val="Header"/>
            <w:ind w:right="-115"/>
            <w:jc w:val="right"/>
          </w:pPr>
        </w:p>
      </w:tc>
    </w:tr>
  </w:tbl>
  <w:p w:rsidR="000206AE" w:rsidRDefault="000206AE" w14:paraId="26FDF18E" w14:textId="7728A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1CF" w:rsidRDefault="00C561CF" w14:paraId="0B5DA56B" w14:textId="77777777">
      <w:pPr>
        <w:spacing w:before="0" w:after="0" w:line="240" w:lineRule="auto"/>
      </w:pPr>
      <w:r>
        <w:separator/>
      </w:r>
    </w:p>
  </w:footnote>
  <w:footnote w:type="continuationSeparator" w:id="0">
    <w:p w:rsidR="00C561CF" w:rsidRDefault="00C561CF" w14:paraId="60B638ED" w14:textId="77777777">
      <w:pPr>
        <w:spacing w:before="0" w:after="0" w:line="240" w:lineRule="auto"/>
      </w:pPr>
      <w:r>
        <w:continuationSeparator/>
      </w:r>
    </w:p>
  </w:footnote>
  <w:footnote w:type="continuationNotice" w:id="1">
    <w:p w:rsidR="00C561CF" w:rsidRDefault="00C561CF" w14:paraId="6CEE30D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6B7" w:rsidP="29694FCC" w:rsidRDefault="61B6259C" w14:paraId="79856B9E" w14:textId="6E372C86">
    <w:pPr>
      <w:pBdr>
        <w:top w:val="nil" w:color="000000" w:sz="0" w:space="0"/>
        <w:left w:val="nil" w:color="000000" w:sz="0" w:space="0"/>
        <w:bottom w:val="nil" w:color="000000" w:sz="0" w:space="0"/>
        <w:right w:val="nil" w:color="000000" w:sz="0" w:space="0"/>
        <w:between w:val="nil" w:color="000000" w:sz="0" w:space="0"/>
      </w:pBdr>
      <w:tabs>
        <w:tab w:val="center" w:pos="4680"/>
        <w:tab w:val="right" w:pos="9360"/>
        <w:tab w:val="left" w:pos="8364"/>
      </w:tabs>
      <w:spacing w:after="0" w:line="240" w:lineRule="auto"/>
      <w:ind w:left="720"/>
      <w:jc w:val="right"/>
      <w:rPr>
        <w:i w:val="1"/>
        <w:iCs w:val="1"/>
        <w:sz w:val="20"/>
        <w:szCs w:val="20"/>
      </w:rPr>
    </w:pPr>
    <w:r w:rsidRPr="29694FCC" w:rsidR="29694FCC">
      <w:rPr>
        <w:color w:val="000000" w:themeColor="text1" w:themeTint="FF" w:themeShade="FF"/>
      </w:rPr>
      <w:t xml:space="preserve">                                              </w:t>
    </w:r>
    <w:r w:rsidRPr="29694FCC" w:rsidR="29694FCC">
      <w:rPr>
        <w:color w:val="000000" w:themeColor="text1" w:themeTint="FF" w:themeShade="FF"/>
      </w:rPr>
      <w:t>HF</w:t>
    </w:r>
    <w:r w:rsidRPr="29694FCC" w:rsidR="29694FCC">
      <w:rPr>
        <w:color w:val="000000" w:themeColor="text1" w:themeTint="FF" w:themeShade="FF"/>
      </w:rPr>
      <w:t>CSC</w:t>
    </w:r>
    <w:r w:rsidRPr="29694FCC" w:rsidR="29694FCC">
      <w:rPr>
        <w:color w:val="000000" w:themeColor="text1" w:themeTint="FF" w:themeShade="FF"/>
      </w:rPr>
      <w:t xml:space="preserve"> 111224</w:t>
    </w:r>
    <w:r w:rsidRPr="29694FCC" w:rsidR="29694FCC">
      <w:rPr>
        <w:color w:val="000000" w:themeColor="text1" w:themeTint="FF" w:themeShade="FF"/>
      </w:rPr>
      <w:t xml:space="preserve"> </w:t>
    </w:r>
    <w:r>
      <w:tab/>
    </w:r>
    <w:r w:rsidR="29694FC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8b784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a5459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717ff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6fc4e7"/>
    <w:multiLevelType xmlns:w="http://schemas.openxmlformats.org/wordprocessingml/2006/main" w:val="multilevel"/>
    <w:lvl xmlns:w="http://schemas.openxmlformats.org/wordprocessingml/2006/main" w:ilvl="0">
      <w:numFmt w:val="bullet"/>
      <w:pStyle w:val="ListParagraph"/>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700d0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ce885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900E84F"/>
    <w:multiLevelType w:val="hybridMultilevel"/>
    <w:tmpl w:val="6BC6238C"/>
    <w:lvl w:ilvl="0" w:tplc="263661A6">
      <w:start w:val="1"/>
      <w:numFmt w:val="bullet"/>
      <w:lvlText w:val="·"/>
      <w:lvlJc w:val="left"/>
      <w:pPr>
        <w:ind w:left="720" w:hanging="360"/>
      </w:pPr>
      <w:rPr>
        <w:rFonts w:hint="default" w:ascii="Symbol" w:hAnsi="Symbol"/>
      </w:rPr>
    </w:lvl>
    <w:lvl w:ilvl="1" w:tplc="74B48B78">
      <w:start w:val="1"/>
      <w:numFmt w:val="bullet"/>
      <w:lvlText w:val="o"/>
      <w:lvlJc w:val="left"/>
      <w:pPr>
        <w:ind w:left="1440" w:hanging="360"/>
      </w:pPr>
      <w:rPr>
        <w:rFonts w:hint="default" w:ascii="Courier New" w:hAnsi="Courier New"/>
      </w:rPr>
    </w:lvl>
    <w:lvl w:ilvl="2" w:tplc="00389F9E">
      <w:start w:val="1"/>
      <w:numFmt w:val="bullet"/>
      <w:lvlText w:val=""/>
      <w:lvlJc w:val="left"/>
      <w:pPr>
        <w:ind w:left="2160" w:hanging="360"/>
      </w:pPr>
      <w:rPr>
        <w:rFonts w:hint="default" w:ascii="Wingdings" w:hAnsi="Wingdings"/>
      </w:rPr>
    </w:lvl>
    <w:lvl w:ilvl="3" w:tplc="03B81258">
      <w:start w:val="1"/>
      <w:numFmt w:val="bullet"/>
      <w:lvlText w:val=""/>
      <w:lvlJc w:val="left"/>
      <w:pPr>
        <w:ind w:left="2880" w:hanging="360"/>
      </w:pPr>
      <w:rPr>
        <w:rFonts w:hint="default" w:ascii="Symbol" w:hAnsi="Symbol"/>
      </w:rPr>
    </w:lvl>
    <w:lvl w:ilvl="4" w:tplc="09B6CBFA">
      <w:start w:val="1"/>
      <w:numFmt w:val="bullet"/>
      <w:lvlText w:val="o"/>
      <w:lvlJc w:val="left"/>
      <w:pPr>
        <w:ind w:left="3600" w:hanging="360"/>
      </w:pPr>
      <w:rPr>
        <w:rFonts w:hint="default" w:ascii="Courier New" w:hAnsi="Courier New"/>
      </w:rPr>
    </w:lvl>
    <w:lvl w:ilvl="5" w:tplc="AE962E30">
      <w:start w:val="1"/>
      <w:numFmt w:val="bullet"/>
      <w:lvlText w:val=""/>
      <w:lvlJc w:val="left"/>
      <w:pPr>
        <w:ind w:left="4320" w:hanging="360"/>
      </w:pPr>
      <w:rPr>
        <w:rFonts w:hint="default" w:ascii="Wingdings" w:hAnsi="Wingdings"/>
      </w:rPr>
    </w:lvl>
    <w:lvl w:ilvl="6" w:tplc="505A1EC0">
      <w:start w:val="1"/>
      <w:numFmt w:val="bullet"/>
      <w:lvlText w:val=""/>
      <w:lvlJc w:val="left"/>
      <w:pPr>
        <w:ind w:left="5040" w:hanging="360"/>
      </w:pPr>
      <w:rPr>
        <w:rFonts w:hint="default" w:ascii="Symbol" w:hAnsi="Symbol"/>
      </w:rPr>
    </w:lvl>
    <w:lvl w:ilvl="7" w:tplc="321479B2">
      <w:start w:val="1"/>
      <w:numFmt w:val="bullet"/>
      <w:lvlText w:val="o"/>
      <w:lvlJc w:val="left"/>
      <w:pPr>
        <w:ind w:left="5760" w:hanging="360"/>
      </w:pPr>
      <w:rPr>
        <w:rFonts w:hint="default" w:ascii="Courier New" w:hAnsi="Courier New"/>
      </w:rPr>
    </w:lvl>
    <w:lvl w:ilvl="8" w:tplc="1CC890EC">
      <w:start w:val="1"/>
      <w:numFmt w:val="bullet"/>
      <w:lvlText w:val=""/>
      <w:lvlJc w:val="left"/>
      <w:pPr>
        <w:ind w:left="6480" w:hanging="360"/>
      </w:pPr>
      <w:rPr>
        <w:rFonts w:hint="default" w:ascii="Wingdings" w:hAnsi="Wingdings"/>
      </w:rPr>
    </w:lvl>
  </w:abstractNum>
  <w:abstractNum w:abstractNumId="1"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7481E"/>
    <w:multiLevelType w:val="multilevel"/>
    <w:tmpl w:val="F73C67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1965343"/>
    <w:multiLevelType w:val="hybridMultilevel"/>
    <w:tmpl w:val="255C83DA"/>
    <w:lvl w:ilvl="0" w:tplc="BED693EE">
      <w:start w:val="1"/>
      <w:numFmt w:val="bullet"/>
      <w:lvlText w:val="·"/>
      <w:lvlJc w:val="left"/>
      <w:pPr>
        <w:ind w:left="720" w:hanging="360"/>
      </w:pPr>
      <w:rPr>
        <w:rFonts w:hint="default" w:ascii="Symbol" w:hAnsi="Symbol"/>
      </w:rPr>
    </w:lvl>
    <w:lvl w:ilvl="1" w:tplc="7962415A">
      <w:start w:val="1"/>
      <w:numFmt w:val="bullet"/>
      <w:lvlText w:val="o"/>
      <w:lvlJc w:val="left"/>
      <w:pPr>
        <w:ind w:left="1440" w:hanging="360"/>
      </w:pPr>
      <w:rPr>
        <w:rFonts w:hint="default" w:ascii="Courier New" w:hAnsi="Courier New"/>
      </w:rPr>
    </w:lvl>
    <w:lvl w:ilvl="2" w:tplc="9D0200B4">
      <w:start w:val="1"/>
      <w:numFmt w:val="bullet"/>
      <w:lvlText w:val=""/>
      <w:lvlJc w:val="left"/>
      <w:pPr>
        <w:ind w:left="2160" w:hanging="360"/>
      </w:pPr>
      <w:rPr>
        <w:rFonts w:hint="default" w:ascii="Wingdings" w:hAnsi="Wingdings"/>
      </w:rPr>
    </w:lvl>
    <w:lvl w:ilvl="3" w:tplc="36EEBC5C">
      <w:start w:val="1"/>
      <w:numFmt w:val="bullet"/>
      <w:lvlText w:val=""/>
      <w:lvlJc w:val="left"/>
      <w:pPr>
        <w:ind w:left="2880" w:hanging="360"/>
      </w:pPr>
      <w:rPr>
        <w:rFonts w:hint="default" w:ascii="Symbol" w:hAnsi="Symbol"/>
      </w:rPr>
    </w:lvl>
    <w:lvl w:ilvl="4" w:tplc="9468FBC8">
      <w:start w:val="1"/>
      <w:numFmt w:val="bullet"/>
      <w:lvlText w:val="o"/>
      <w:lvlJc w:val="left"/>
      <w:pPr>
        <w:ind w:left="3600" w:hanging="360"/>
      </w:pPr>
      <w:rPr>
        <w:rFonts w:hint="default" w:ascii="Courier New" w:hAnsi="Courier New"/>
      </w:rPr>
    </w:lvl>
    <w:lvl w:ilvl="5" w:tplc="AA7E2018">
      <w:start w:val="1"/>
      <w:numFmt w:val="bullet"/>
      <w:lvlText w:val=""/>
      <w:lvlJc w:val="left"/>
      <w:pPr>
        <w:ind w:left="4320" w:hanging="360"/>
      </w:pPr>
      <w:rPr>
        <w:rFonts w:hint="default" w:ascii="Wingdings" w:hAnsi="Wingdings"/>
      </w:rPr>
    </w:lvl>
    <w:lvl w:ilvl="6" w:tplc="A328A088">
      <w:start w:val="1"/>
      <w:numFmt w:val="bullet"/>
      <w:lvlText w:val=""/>
      <w:lvlJc w:val="left"/>
      <w:pPr>
        <w:ind w:left="5040" w:hanging="360"/>
      </w:pPr>
      <w:rPr>
        <w:rFonts w:hint="default" w:ascii="Symbol" w:hAnsi="Symbol"/>
      </w:rPr>
    </w:lvl>
    <w:lvl w:ilvl="7" w:tplc="0C4C0836">
      <w:start w:val="1"/>
      <w:numFmt w:val="bullet"/>
      <w:lvlText w:val="o"/>
      <w:lvlJc w:val="left"/>
      <w:pPr>
        <w:ind w:left="5760" w:hanging="360"/>
      </w:pPr>
      <w:rPr>
        <w:rFonts w:hint="default" w:ascii="Courier New" w:hAnsi="Courier New"/>
      </w:rPr>
    </w:lvl>
    <w:lvl w:ilvl="8" w:tplc="76808F36">
      <w:start w:val="1"/>
      <w:numFmt w:val="bullet"/>
      <w:lvlText w:val=""/>
      <w:lvlJc w:val="left"/>
      <w:pPr>
        <w:ind w:left="6480" w:hanging="360"/>
      </w:pPr>
      <w:rPr>
        <w:rFonts w:hint="default" w:ascii="Wingdings" w:hAnsi="Wingdings"/>
      </w:rPr>
    </w:lvl>
  </w:abstractNum>
  <w:abstractNum w:abstractNumId="4" w15:restartNumberingAfterBreak="0">
    <w:nsid w:val="3E5919B8"/>
    <w:multiLevelType w:val="hybridMultilevel"/>
    <w:tmpl w:val="177AF648"/>
    <w:lvl w:ilvl="0" w:tplc="F7644B46">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0494914"/>
    <w:multiLevelType w:val="hybridMultilevel"/>
    <w:tmpl w:val="3182C696"/>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524443AD"/>
    <w:multiLevelType w:val="multilevel"/>
    <w:tmpl w:val="22D46B4C"/>
    <w:lvl w:ilvl="0">
      <w:start w:val="1"/>
      <w:numFmt w:val="bullet"/>
      <w:pStyle w:val="ListParagraph"/>
      <w:lvlText w:val="-"/>
      <w:lvlJc w:val="left"/>
      <w:pPr>
        <w:ind w:left="720" w:hanging="360"/>
      </w:pPr>
      <w:rPr>
        <w:rFonts w:hint="default" w:ascii="Calibri" w:hAnsi="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5310543C"/>
    <w:multiLevelType w:val="hybridMultilevel"/>
    <w:tmpl w:val="6FEE71D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53611044"/>
    <w:multiLevelType w:val="hybridMultilevel"/>
    <w:tmpl w:val="8B20E738"/>
    <w:lvl w:ilvl="0" w:tplc="D0529136">
      <w:start w:val="1"/>
      <w:numFmt w:val="bullet"/>
      <w:lvlText w:val="·"/>
      <w:lvlJc w:val="left"/>
      <w:pPr>
        <w:ind w:left="720" w:hanging="360"/>
      </w:pPr>
      <w:rPr>
        <w:rFonts w:hint="default" w:ascii="Symbol" w:hAnsi="Symbol"/>
      </w:rPr>
    </w:lvl>
    <w:lvl w:ilvl="1" w:tplc="48929C0A">
      <w:start w:val="1"/>
      <w:numFmt w:val="bullet"/>
      <w:lvlText w:val="o"/>
      <w:lvlJc w:val="left"/>
      <w:pPr>
        <w:ind w:left="1440" w:hanging="360"/>
      </w:pPr>
      <w:rPr>
        <w:rFonts w:hint="default" w:ascii="Courier New" w:hAnsi="Courier New"/>
      </w:rPr>
    </w:lvl>
    <w:lvl w:ilvl="2" w:tplc="C9A8B224">
      <w:start w:val="1"/>
      <w:numFmt w:val="bullet"/>
      <w:lvlText w:val=""/>
      <w:lvlJc w:val="left"/>
      <w:pPr>
        <w:ind w:left="2160" w:hanging="360"/>
      </w:pPr>
      <w:rPr>
        <w:rFonts w:hint="default" w:ascii="Wingdings" w:hAnsi="Wingdings"/>
      </w:rPr>
    </w:lvl>
    <w:lvl w:ilvl="3" w:tplc="88F0E0D8">
      <w:start w:val="1"/>
      <w:numFmt w:val="bullet"/>
      <w:lvlText w:val=""/>
      <w:lvlJc w:val="left"/>
      <w:pPr>
        <w:ind w:left="2880" w:hanging="360"/>
      </w:pPr>
      <w:rPr>
        <w:rFonts w:hint="default" w:ascii="Symbol" w:hAnsi="Symbol"/>
      </w:rPr>
    </w:lvl>
    <w:lvl w:ilvl="4" w:tplc="52FE2E26">
      <w:start w:val="1"/>
      <w:numFmt w:val="bullet"/>
      <w:lvlText w:val="o"/>
      <w:lvlJc w:val="left"/>
      <w:pPr>
        <w:ind w:left="3600" w:hanging="360"/>
      </w:pPr>
      <w:rPr>
        <w:rFonts w:hint="default" w:ascii="Courier New" w:hAnsi="Courier New"/>
      </w:rPr>
    </w:lvl>
    <w:lvl w:ilvl="5" w:tplc="AC6C2F70">
      <w:start w:val="1"/>
      <w:numFmt w:val="bullet"/>
      <w:lvlText w:val=""/>
      <w:lvlJc w:val="left"/>
      <w:pPr>
        <w:ind w:left="4320" w:hanging="360"/>
      </w:pPr>
      <w:rPr>
        <w:rFonts w:hint="default" w:ascii="Wingdings" w:hAnsi="Wingdings"/>
      </w:rPr>
    </w:lvl>
    <w:lvl w:ilvl="6" w:tplc="64C2FA42">
      <w:start w:val="1"/>
      <w:numFmt w:val="bullet"/>
      <w:lvlText w:val=""/>
      <w:lvlJc w:val="left"/>
      <w:pPr>
        <w:ind w:left="5040" w:hanging="360"/>
      </w:pPr>
      <w:rPr>
        <w:rFonts w:hint="default" w:ascii="Symbol" w:hAnsi="Symbol"/>
      </w:rPr>
    </w:lvl>
    <w:lvl w:ilvl="7" w:tplc="509608DC">
      <w:start w:val="1"/>
      <w:numFmt w:val="bullet"/>
      <w:lvlText w:val="o"/>
      <w:lvlJc w:val="left"/>
      <w:pPr>
        <w:ind w:left="5760" w:hanging="360"/>
      </w:pPr>
      <w:rPr>
        <w:rFonts w:hint="default" w:ascii="Courier New" w:hAnsi="Courier New"/>
      </w:rPr>
    </w:lvl>
    <w:lvl w:ilvl="8" w:tplc="4A6C6BF6">
      <w:start w:val="1"/>
      <w:numFmt w:val="bullet"/>
      <w:lvlText w:val=""/>
      <w:lvlJc w:val="left"/>
      <w:pPr>
        <w:ind w:left="6480" w:hanging="360"/>
      </w:pPr>
      <w:rPr>
        <w:rFonts w:hint="default" w:ascii="Wingdings" w:hAnsi="Wingdings"/>
      </w:rPr>
    </w:lvl>
  </w:abstractNum>
  <w:abstractNum w:abstractNumId="9" w15:restartNumberingAfterBreak="0">
    <w:nsid w:val="55A138E2"/>
    <w:multiLevelType w:val="hybridMultilevel"/>
    <w:tmpl w:val="D6588CDE"/>
    <w:lvl w:ilvl="0" w:tplc="86F60DC0">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5F8B295C"/>
    <w:multiLevelType w:val="multilevel"/>
    <w:tmpl w:val="B9C2BC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6D40C473"/>
    <w:multiLevelType w:val="hybridMultilevel"/>
    <w:tmpl w:val="A52CFD40"/>
    <w:lvl w:ilvl="0" w:tplc="21D8AA80">
      <w:start w:val="1"/>
      <w:numFmt w:val="bullet"/>
      <w:lvlText w:val="·"/>
      <w:lvlJc w:val="left"/>
      <w:pPr>
        <w:ind w:left="720" w:hanging="360"/>
      </w:pPr>
      <w:rPr>
        <w:rFonts w:hint="default" w:ascii="Symbol" w:hAnsi="Symbol"/>
      </w:rPr>
    </w:lvl>
    <w:lvl w:ilvl="1" w:tplc="79AAD25E">
      <w:start w:val="1"/>
      <w:numFmt w:val="bullet"/>
      <w:lvlText w:val="o"/>
      <w:lvlJc w:val="left"/>
      <w:pPr>
        <w:ind w:left="1440" w:hanging="360"/>
      </w:pPr>
      <w:rPr>
        <w:rFonts w:hint="default" w:ascii="Courier New" w:hAnsi="Courier New"/>
      </w:rPr>
    </w:lvl>
    <w:lvl w:ilvl="2" w:tplc="DDBC1196">
      <w:start w:val="1"/>
      <w:numFmt w:val="bullet"/>
      <w:lvlText w:val=""/>
      <w:lvlJc w:val="left"/>
      <w:pPr>
        <w:ind w:left="2160" w:hanging="360"/>
      </w:pPr>
      <w:rPr>
        <w:rFonts w:hint="default" w:ascii="Wingdings" w:hAnsi="Wingdings"/>
      </w:rPr>
    </w:lvl>
    <w:lvl w:ilvl="3" w:tplc="F70E588E">
      <w:start w:val="1"/>
      <w:numFmt w:val="bullet"/>
      <w:lvlText w:val=""/>
      <w:lvlJc w:val="left"/>
      <w:pPr>
        <w:ind w:left="2880" w:hanging="360"/>
      </w:pPr>
      <w:rPr>
        <w:rFonts w:hint="default" w:ascii="Symbol" w:hAnsi="Symbol"/>
      </w:rPr>
    </w:lvl>
    <w:lvl w:ilvl="4" w:tplc="DBCEEF48">
      <w:start w:val="1"/>
      <w:numFmt w:val="bullet"/>
      <w:lvlText w:val="o"/>
      <w:lvlJc w:val="left"/>
      <w:pPr>
        <w:ind w:left="3600" w:hanging="360"/>
      </w:pPr>
      <w:rPr>
        <w:rFonts w:hint="default" w:ascii="Courier New" w:hAnsi="Courier New"/>
      </w:rPr>
    </w:lvl>
    <w:lvl w:ilvl="5" w:tplc="4134B26C">
      <w:start w:val="1"/>
      <w:numFmt w:val="bullet"/>
      <w:lvlText w:val=""/>
      <w:lvlJc w:val="left"/>
      <w:pPr>
        <w:ind w:left="4320" w:hanging="360"/>
      </w:pPr>
      <w:rPr>
        <w:rFonts w:hint="default" w:ascii="Wingdings" w:hAnsi="Wingdings"/>
      </w:rPr>
    </w:lvl>
    <w:lvl w:ilvl="6" w:tplc="46AEFB96">
      <w:start w:val="1"/>
      <w:numFmt w:val="bullet"/>
      <w:lvlText w:val=""/>
      <w:lvlJc w:val="left"/>
      <w:pPr>
        <w:ind w:left="5040" w:hanging="360"/>
      </w:pPr>
      <w:rPr>
        <w:rFonts w:hint="default" w:ascii="Symbol" w:hAnsi="Symbol"/>
      </w:rPr>
    </w:lvl>
    <w:lvl w:ilvl="7" w:tplc="65EED422">
      <w:start w:val="1"/>
      <w:numFmt w:val="bullet"/>
      <w:lvlText w:val="o"/>
      <w:lvlJc w:val="left"/>
      <w:pPr>
        <w:ind w:left="5760" w:hanging="360"/>
      </w:pPr>
      <w:rPr>
        <w:rFonts w:hint="default" w:ascii="Courier New" w:hAnsi="Courier New"/>
      </w:rPr>
    </w:lvl>
    <w:lvl w:ilvl="8" w:tplc="9F3A04AC">
      <w:start w:val="1"/>
      <w:numFmt w:val="bullet"/>
      <w:lvlText w:val=""/>
      <w:lvlJc w:val="left"/>
      <w:pPr>
        <w:ind w:left="6480" w:hanging="360"/>
      </w:pPr>
      <w:rPr>
        <w:rFonts w:hint="default" w:ascii="Wingdings" w:hAnsi="Wingdings"/>
      </w:rPr>
    </w:lvl>
  </w:abstractNum>
  <w:abstractNum w:abstractNumId="12" w15:restartNumberingAfterBreak="0">
    <w:nsid w:val="7C4A06AC"/>
    <w:multiLevelType w:val="hybridMultilevel"/>
    <w:tmpl w:val="B7EA150A"/>
    <w:lvl w:ilvl="0" w:tplc="C644CE88">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11"/>
  </w:num>
  <w:num w:numId="2">
    <w:abstractNumId w:val="8"/>
  </w:num>
  <w:num w:numId="3">
    <w:abstractNumId w:val="3"/>
  </w:num>
  <w:num w:numId="4">
    <w:abstractNumId w:val="0"/>
  </w:num>
  <w:num w:numId="5">
    <w:abstractNumId w:val="6"/>
  </w:num>
  <w:num w:numId="6">
    <w:abstractNumId w:val="10"/>
  </w:num>
  <w:num w:numId="7">
    <w:abstractNumId w:val="2"/>
  </w:num>
  <w:num w:numId="8">
    <w:abstractNumId w:val="1"/>
  </w:num>
  <w:num w:numId="9">
    <w:abstractNumId w:val="12"/>
  </w:num>
  <w:num w:numId="10">
    <w:abstractNumId w:val="7"/>
  </w:num>
  <w:num w:numId="11">
    <w:abstractNumId w:val="4"/>
  </w:num>
  <w:num w:numId="12">
    <w:abstractNumId w:val="5"/>
  </w:num>
  <w:num w:numId="1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16D58"/>
    <w:rsid w:val="000206AE"/>
    <w:rsid w:val="00043F86"/>
    <w:rsid w:val="000641C2"/>
    <w:rsid w:val="00091ED0"/>
    <w:rsid w:val="000C3A98"/>
    <w:rsid w:val="000F3C8F"/>
    <w:rsid w:val="001078BC"/>
    <w:rsid w:val="00124337"/>
    <w:rsid w:val="00126055"/>
    <w:rsid w:val="00147A8A"/>
    <w:rsid w:val="001520D0"/>
    <w:rsid w:val="00152139"/>
    <w:rsid w:val="00194CA9"/>
    <w:rsid w:val="001B0482"/>
    <w:rsid w:val="001E07F6"/>
    <w:rsid w:val="001F67ED"/>
    <w:rsid w:val="0025609C"/>
    <w:rsid w:val="002A658F"/>
    <w:rsid w:val="002B11CF"/>
    <w:rsid w:val="002B4355"/>
    <w:rsid w:val="002B7D01"/>
    <w:rsid w:val="002C5ABE"/>
    <w:rsid w:val="00311027"/>
    <w:rsid w:val="003126B7"/>
    <w:rsid w:val="0037070B"/>
    <w:rsid w:val="00372540"/>
    <w:rsid w:val="00384BD6"/>
    <w:rsid w:val="00391F71"/>
    <w:rsid w:val="003B0906"/>
    <w:rsid w:val="003D6437"/>
    <w:rsid w:val="003F0576"/>
    <w:rsid w:val="003F25FF"/>
    <w:rsid w:val="004223D6"/>
    <w:rsid w:val="004351C0"/>
    <w:rsid w:val="00454E0A"/>
    <w:rsid w:val="004929DB"/>
    <w:rsid w:val="004B3160"/>
    <w:rsid w:val="004E0C4D"/>
    <w:rsid w:val="0055628B"/>
    <w:rsid w:val="0056176F"/>
    <w:rsid w:val="00563A2C"/>
    <w:rsid w:val="00567773"/>
    <w:rsid w:val="00591CE1"/>
    <w:rsid w:val="005A12B8"/>
    <w:rsid w:val="005C2EF0"/>
    <w:rsid w:val="005D7FB1"/>
    <w:rsid w:val="006050CE"/>
    <w:rsid w:val="00626160"/>
    <w:rsid w:val="00643B9D"/>
    <w:rsid w:val="00652995"/>
    <w:rsid w:val="00654D21"/>
    <w:rsid w:val="00660703"/>
    <w:rsid w:val="00672514"/>
    <w:rsid w:val="00684E72"/>
    <w:rsid w:val="006B202D"/>
    <w:rsid w:val="006C11DE"/>
    <w:rsid w:val="00703079"/>
    <w:rsid w:val="00711E11"/>
    <w:rsid w:val="0071AB75"/>
    <w:rsid w:val="0074491B"/>
    <w:rsid w:val="00790E69"/>
    <w:rsid w:val="007C27C6"/>
    <w:rsid w:val="007E63FE"/>
    <w:rsid w:val="008030E5"/>
    <w:rsid w:val="008038AE"/>
    <w:rsid w:val="0081790B"/>
    <w:rsid w:val="00841A43"/>
    <w:rsid w:val="008D2AE0"/>
    <w:rsid w:val="008F0B7F"/>
    <w:rsid w:val="008F5ABF"/>
    <w:rsid w:val="00914F44"/>
    <w:rsid w:val="00917A30"/>
    <w:rsid w:val="00931641"/>
    <w:rsid w:val="009702E5"/>
    <w:rsid w:val="00992134"/>
    <w:rsid w:val="00AA0FE4"/>
    <w:rsid w:val="00AA4609"/>
    <w:rsid w:val="00AD6F14"/>
    <w:rsid w:val="00AF50D3"/>
    <w:rsid w:val="00B121F7"/>
    <w:rsid w:val="00B40EEA"/>
    <w:rsid w:val="00B61FAD"/>
    <w:rsid w:val="00B76478"/>
    <w:rsid w:val="00B84CE8"/>
    <w:rsid w:val="00BB4933"/>
    <w:rsid w:val="00BC2BD9"/>
    <w:rsid w:val="00BF764C"/>
    <w:rsid w:val="00C17FEF"/>
    <w:rsid w:val="00C2283A"/>
    <w:rsid w:val="00C46A74"/>
    <w:rsid w:val="00C561CF"/>
    <w:rsid w:val="00CA734D"/>
    <w:rsid w:val="00CB7038"/>
    <w:rsid w:val="00CC4E9F"/>
    <w:rsid w:val="00CE34F8"/>
    <w:rsid w:val="00D5748C"/>
    <w:rsid w:val="00DC20D6"/>
    <w:rsid w:val="00DC5AAB"/>
    <w:rsid w:val="00DC5BA9"/>
    <w:rsid w:val="00DD19D4"/>
    <w:rsid w:val="00DE34FD"/>
    <w:rsid w:val="00DF29A5"/>
    <w:rsid w:val="00E11E5B"/>
    <w:rsid w:val="00E42E61"/>
    <w:rsid w:val="00E8521D"/>
    <w:rsid w:val="00EA5F5E"/>
    <w:rsid w:val="00EAA525"/>
    <w:rsid w:val="00ED15AF"/>
    <w:rsid w:val="00F312A1"/>
    <w:rsid w:val="00FB6BB0"/>
    <w:rsid w:val="018BE8E9"/>
    <w:rsid w:val="021FF4C9"/>
    <w:rsid w:val="02847AB1"/>
    <w:rsid w:val="02EA9196"/>
    <w:rsid w:val="0328CF68"/>
    <w:rsid w:val="036490EE"/>
    <w:rsid w:val="041AA0D6"/>
    <w:rsid w:val="04CF23D0"/>
    <w:rsid w:val="04D8F4DD"/>
    <w:rsid w:val="059FCD7F"/>
    <w:rsid w:val="067E8C43"/>
    <w:rsid w:val="06C3B670"/>
    <w:rsid w:val="070EF03E"/>
    <w:rsid w:val="07A363E4"/>
    <w:rsid w:val="07C7F68F"/>
    <w:rsid w:val="07EF2B14"/>
    <w:rsid w:val="085D711B"/>
    <w:rsid w:val="08CDD3E4"/>
    <w:rsid w:val="093231AC"/>
    <w:rsid w:val="09A4C7B0"/>
    <w:rsid w:val="09BE5F79"/>
    <w:rsid w:val="09C95A5D"/>
    <w:rsid w:val="09ECD213"/>
    <w:rsid w:val="09FA2F6B"/>
    <w:rsid w:val="0A04F8D2"/>
    <w:rsid w:val="0A19166C"/>
    <w:rsid w:val="0A1DE018"/>
    <w:rsid w:val="0A450B6E"/>
    <w:rsid w:val="0AF10694"/>
    <w:rsid w:val="0AFE360E"/>
    <w:rsid w:val="0B86D6F5"/>
    <w:rsid w:val="0C99881E"/>
    <w:rsid w:val="0D0E2DC2"/>
    <w:rsid w:val="0D3A5733"/>
    <w:rsid w:val="0E2A339A"/>
    <w:rsid w:val="0E4A2A4E"/>
    <w:rsid w:val="0FA3A47C"/>
    <w:rsid w:val="0FFBCE86"/>
    <w:rsid w:val="1025BC84"/>
    <w:rsid w:val="1042D656"/>
    <w:rsid w:val="11041274"/>
    <w:rsid w:val="1164065C"/>
    <w:rsid w:val="116C229D"/>
    <w:rsid w:val="122F332F"/>
    <w:rsid w:val="12B468C8"/>
    <w:rsid w:val="12B91338"/>
    <w:rsid w:val="12EB6B49"/>
    <w:rsid w:val="132BF8D8"/>
    <w:rsid w:val="135C6537"/>
    <w:rsid w:val="14FAAD94"/>
    <w:rsid w:val="151405DC"/>
    <w:rsid w:val="15A0C7E9"/>
    <w:rsid w:val="15A9F039"/>
    <w:rsid w:val="15F9917C"/>
    <w:rsid w:val="16157963"/>
    <w:rsid w:val="16476E10"/>
    <w:rsid w:val="16FABE37"/>
    <w:rsid w:val="1792F073"/>
    <w:rsid w:val="17ADCF54"/>
    <w:rsid w:val="19261BB3"/>
    <w:rsid w:val="19433195"/>
    <w:rsid w:val="1AA60DEF"/>
    <w:rsid w:val="1AB1B79D"/>
    <w:rsid w:val="1B0E3339"/>
    <w:rsid w:val="1B356A38"/>
    <w:rsid w:val="1B41E745"/>
    <w:rsid w:val="1BA7C24E"/>
    <w:rsid w:val="1BF9FA28"/>
    <w:rsid w:val="1C5B03D9"/>
    <w:rsid w:val="1D0D0EC8"/>
    <w:rsid w:val="1D3AE5F8"/>
    <w:rsid w:val="1DE60F34"/>
    <w:rsid w:val="1E13086C"/>
    <w:rsid w:val="1E2E1481"/>
    <w:rsid w:val="1E5C1639"/>
    <w:rsid w:val="1ED06368"/>
    <w:rsid w:val="1F0B1814"/>
    <w:rsid w:val="1F53370C"/>
    <w:rsid w:val="1FE148DF"/>
    <w:rsid w:val="2153AAE2"/>
    <w:rsid w:val="2162AAF4"/>
    <w:rsid w:val="21BA1122"/>
    <w:rsid w:val="21DFC481"/>
    <w:rsid w:val="21F45B7A"/>
    <w:rsid w:val="22298F67"/>
    <w:rsid w:val="2265B59D"/>
    <w:rsid w:val="22903FD6"/>
    <w:rsid w:val="22D2A731"/>
    <w:rsid w:val="234779E9"/>
    <w:rsid w:val="236700A2"/>
    <w:rsid w:val="23A2B479"/>
    <w:rsid w:val="24FC9E7B"/>
    <w:rsid w:val="250E0E42"/>
    <w:rsid w:val="25444E11"/>
    <w:rsid w:val="2567A7D8"/>
    <w:rsid w:val="259948F3"/>
    <w:rsid w:val="25A16CBA"/>
    <w:rsid w:val="2718EEDC"/>
    <w:rsid w:val="283389D5"/>
    <w:rsid w:val="2835F192"/>
    <w:rsid w:val="2869ED24"/>
    <w:rsid w:val="28EF796C"/>
    <w:rsid w:val="28F688A4"/>
    <w:rsid w:val="2916E32C"/>
    <w:rsid w:val="291F6929"/>
    <w:rsid w:val="2925CDA0"/>
    <w:rsid w:val="292F17E6"/>
    <w:rsid w:val="29603F6B"/>
    <w:rsid w:val="296464E2"/>
    <w:rsid w:val="29694FCC"/>
    <w:rsid w:val="2A116E88"/>
    <w:rsid w:val="2A4717B0"/>
    <w:rsid w:val="2A5B2EBC"/>
    <w:rsid w:val="2B2C0F26"/>
    <w:rsid w:val="2C4FDC86"/>
    <w:rsid w:val="2CA2301D"/>
    <w:rsid w:val="2CEA4178"/>
    <w:rsid w:val="2D2B840C"/>
    <w:rsid w:val="2D5899E7"/>
    <w:rsid w:val="2DB8879C"/>
    <w:rsid w:val="2E45DF30"/>
    <w:rsid w:val="2E6B1C44"/>
    <w:rsid w:val="2E74C11F"/>
    <w:rsid w:val="2EC4FB15"/>
    <w:rsid w:val="2ECF379A"/>
    <w:rsid w:val="2F28DD06"/>
    <w:rsid w:val="2F2B577F"/>
    <w:rsid w:val="2F895C2B"/>
    <w:rsid w:val="2FE60B8B"/>
    <w:rsid w:val="2FF79658"/>
    <w:rsid w:val="306C7FAD"/>
    <w:rsid w:val="30BCDD79"/>
    <w:rsid w:val="30ED7C61"/>
    <w:rsid w:val="31156609"/>
    <w:rsid w:val="31453FF0"/>
    <w:rsid w:val="31967C81"/>
    <w:rsid w:val="323167B7"/>
    <w:rsid w:val="32749190"/>
    <w:rsid w:val="327ADBBD"/>
    <w:rsid w:val="32E30F59"/>
    <w:rsid w:val="3305E630"/>
    <w:rsid w:val="34893BAA"/>
    <w:rsid w:val="34A513D6"/>
    <w:rsid w:val="34E90C54"/>
    <w:rsid w:val="34FB27E0"/>
    <w:rsid w:val="353CFDAD"/>
    <w:rsid w:val="3567E527"/>
    <w:rsid w:val="35C21BDA"/>
    <w:rsid w:val="35DC04CA"/>
    <w:rsid w:val="35EA4582"/>
    <w:rsid w:val="35FC6432"/>
    <w:rsid w:val="36069F66"/>
    <w:rsid w:val="360BFA02"/>
    <w:rsid w:val="3614ACF2"/>
    <w:rsid w:val="37164ACF"/>
    <w:rsid w:val="3749FAD6"/>
    <w:rsid w:val="3787E16C"/>
    <w:rsid w:val="37AE15ED"/>
    <w:rsid w:val="37BD0315"/>
    <w:rsid w:val="37ED115C"/>
    <w:rsid w:val="3A0B7727"/>
    <w:rsid w:val="3A29CAB0"/>
    <w:rsid w:val="3A5E8946"/>
    <w:rsid w:val="3A6A9ACC"/>
    <w:rsid w:val="3C151413"/>
    <w:rsid w:val="3C19383B"/>
    <w:rsid w:val="3C3F4FCA"/>
    <w:rsid w:val="3C629312"/>
    <w:rsid w:val="3C6D4811"/>
    <w:rsid w:val="3CA24F32"/>
    <w:rsid w:val="3D250EB4"/>
    <w:rsid w:val="3D5558E8"/>
    <w:rsid w:val="3D9CEBC4"/>
    <w:rsid w:val="3DEFD4C5"/>
    <w:rsid w:val="3E14B183"/>
    <w:rsid w:val="3E236B39"/>
    <w:rsid w:val="40C0F30C"/>
    <w:rsid w:val="424B13D3"/>
    <w:rsid w:val="425F5697"/>
    <w:rsid w:val="4390262F"/>
    <w:rsid w:val="446B1D6B"/>
    <w:rsid w:val="449F67BF"/>
    <w:rsid w:val="44C38014"/>
    <w:rsid w:val="454C5510"/>
    <w:rsid w:val="458ED5C9"/>
    <w:rsid w:val="46494BFF"/>
    <w:rsid w:val="464F59D2"/>
    <w:rsid w:val="471E84F6"/>
    <w:rsid w:val="47622B7F"/>
    <w:rsid w:val="47CA23B3"/>
    <w:rsid w:val="4902EEEC"/>
    <w:rsid w:val="495D6BF7"/>
    <w:rsid w:val="497ECAA7"/>
    <w:rsid w:val="49BE209F"/>
    <w:rsid w:val="49F08113"/>
    <w:rsid w:val="4A3495B9"/>
    <w:rsid w:val="4A7E5A88"/>
    <w:rsid w:val="4AB4DB72"/>
    <w:rsid w:val="4AE48265"/>
    <w:rsid w:val="4B11E6B7"/>
    <w:rsid w:val="4B5BE917"/>
    <w:rsid w:val="4B6B698F"/>
    <w:rsid w:val="4BAE7834"/>
    <w:rsid w:val="4BC82195"/>
    <w:rsid w:val="4CBFAD9A"/>
    <w:rsid w:val="4D191B97"/>
    <w:rsid w:val="4D6E6F10"/>
    <w:rsid w:val="4DA09E8D"/>
    <w:rsid w:val="4E7A5992"/>
    <w:rsid w:val="4E959752"/>
    <w:rsid w:val="4F0BBA06"/>
    <w:rsid w:val="4F0F4C88"/>
    <w:rsid w:val="4F58271D"/>
    <w:rsid w:val="4FB727DC"/>
    <w:rsid w:val="50952653"/>
    <w:rsid w:val="509E56D0"/>
    <w:rsid w:val="50F1ADAC"/>
    <w:rsid w:val="51167101"/>
    <w:rsid w:val="5200A5F0"/>
    <w:rsid w:val="529C2B63"/>
    <w:rsid w:val="52DC2FCB"/>
    <w:rsid w:val="52FD8030"/>
    <w:rsid w:val="53452B72"/>
    <w:rsid w:val="5367EEF7"/>
    <w:rsid w:val="537C14D5"/>
    <w:rsid w:val="53AFCB10"/>
    <w:rsid w:val="53FBC35D"/>
    <w:rsid w:val="540D84C0"/>
    <w:rsid w:val="551C487E"/>
    <w:rsid w:val="55467977"/>
    <w:rsid w:val="55695EBE"/>
    <w:rsid w:val="55A188FA"/>
    <w:rsid w:val="55DBE61C"/>
    <w:rsid w:val="586CAEE1"/>
    <w:rsid w:val="58821BDC"/>
    <w:rsid w:val="588FFC84"/>
    <w:rsid w:val="58DF9E41"/>
    <w:rsid w:val="58FD6010"/>
    <w:rsid w:val="5939031E"/>
    <w:rsid w:val="594669A3"/>
    <w:rsid w:val="5972CA8D"/>
    <w:rsid w:val="59D7E5C9"/>
    <w:rsid w:val="59DE86B0"/>
    <w:rsid w:val="5A5B8AE4"/>
    <w:rsid w:val="5A5DA609"/>
    <w:rsid w:val="5BAE047F"/>
    <w:rsid w:val="5BD6611D"/>
    <w:rsid w:val="5C3E49AC"/>
    <w:rsid w:val="5C4EC18C"/>
    <w:rsid w:val="5C54417A"/>
    <w:rsid w:val="5C676D1B"/>
    <w:rsid w:val="5C698302"/>
    <w:rsid w:val="5D1EE245"/>
    <w:rsid w:val="5D244E44"/>
    <w:rsid w:val="5E50EE9E"/>
    <w:rsid w:val="5F39303D"/>
    <w:rsid w:val="5F45F4EC"/>
    <w:rsid w:val="5FA10018"/>
    <w:rsid w:val="5FA19CAE"/>
    <w:rsid w:val="6014AD93"/>
    <w:rsid w:val="604F3AC7"/>
    <w:rsid w:val="60710691"/>
    <w:rsid w:val="609CA07E"/>
    <w:rsid w:val="609F6F66"/>
    <w:rsid w:val="6156EB6A"/>
    <w:rsid w:val="61B6259C"/>
    <w:rsid w:val="62E1B589"/>
    <w:rsid w:val="62F621A4"/>
    <w:rsid w:val="6312B169"/>
    <w:rsid w:val="637F70C2"/>
    <w:rsid w:val="63965A04"/>
    <w:rsid w:val="643E8B65"/>
    <w:rsid w:val="6454E69B"/>
    <w:rsid w:val="64DC6072"/>
    <w:rsid w:val="6527711B"/>
    <w:rsid w:val="654CD3A5"/>
    <w:rsid w:val="654EFE70"/>
    <w:rsid w:val="656EA361"/>
    <w:rsid w:val="661ED951"/>
    <w:rsid w:val="6746BDEC"/>
    <w:rsid w:val="68A570E7"/>
    <w:rsid w:val="696CDD32"/>
    <w:rsid w:val="6980FB8E"/>
    <w:rsid w:val="6989172D"/>
    <w:rsid w:val="69E5C8EB"/>
    <w:rsid w:val="6A08C3AB"/>
    <w:rsid w:val="6A295443"/>
    <w:rsid w:val="6AE84DAC"/>
    <w:rsid w:val="6B0E2337"/>
    <w:rsid w:val="6B49AE57"/>
    <w:rsid w:val="6B4A30D2"/>
    <w:rsid w:val="6B8B1037"/>
    <w:rsid w:val="6C37CA92"/>
    <w:rsid w:val="6CAA5950"/>
    <w:rsid w:val="6CC65BF4"/>
    <w:rsid w:val="6CE3473C"/>
    <w:rsid w:val="6D0C344D"/>
    <w:rsid w:val="6D39942B"/>
    <w:rsid w:val="6DA6F55C"/>
    <w:rsid w:val="6DD8476B"/>
    <w:rsid w:val="6E7924F2"/>
    <w:rsid w:val="6E9C962A"/>
    <w:rsid w:val="6EA0E5C4"/>
    <w:rsid w:val="6F258DE4"/>
    <w:rsid w:val="6F342F52"/>
    <w:rsid w:val="6F3DBACC"/>
    <w:rsid w:val="6F85A2D5"/>
    <w:rsid w:val="702A287E"/>
    <w:rsid w:val="709628E5"/>
    <w:rsid w:val="7115230B"/>
    <w:rsid w:val="7137FC11"/>
    <w:rsid w:val="715A3E2A"/>
    <w:rsid w:val="71DC098B"/>
    <w:rsid w:val="72605BE8"/>
    <w:rsid w:val="728584BF"/>
    <w:rsid w:val="72BBEBFB"/>
    <w:rsid w:val="733DFCE7"/>
    <w:rsid w:val="7370DB72"/>
    <w:rsid w:val="7384EBB9"/>
    <w:rsid w:val="73974DB0"/>
    <w:rsid w:val="742C7D07"/>
    <w:rsid w:val="74317E53"/>
    <w:rsid w:val="759C5ADE"/>
    <w:rsid w:val="75A28842"/>
    <w:rsid w:val="75FA5B2B"/>
    <w:rsid w:val="763A6E28"/>
    <w:rsid w:val="764EBE4F"/>
    <w:rsid w:val="76CBC5F1"/>
    <w:rsid w:val="77051218"/>
    <w:rsid w:val="774465D4"/>
    <w:rsid w:val="77D0B97D"/>
    <w:rsid w:val="78A1CAA9"/>
    <w:rsid w:val="78D4C701"/>
    <w:rsid w:val="798EDB34"/>
    <w:rsid w:val="79C8D008"/>
    <w:rsid w:val="7A0B2B4B"/>
    <w:rsid w:val="7A55D3A3"/>
    <w:rsid w:val="7CBB822F"/>
    <w:rsid w:val="7CF4B77C"/>
    <w:rsid w:val="7D205EB3"/>
    <w:rsid w:val="7D3AFDA4"/>
    <w:rsid w:val="7D769A82"/>
    <w:rsid w:val="7DB4B00C"/>
    <w:rsid w:val="7EFB80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4E3"/>
  <w15:docId w15:val="{A65637F8-84A7-4FB3-86C0-924931D2E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5"/>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styleId="xmsonormal" w:customStyle="1">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xmsonormal" w:customStyle="1">
    <w:name w:val="x_xmsonormal"/>
    <w:basedOn w:val="Normal"/>
    <w:rsid w:val="00D21D5B"/>
    <w:pPr>
      <w:spacing w:before="0" w:after="0" w:line="240"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unitedchurch.sharepoint.com/:b:/r/sites/HFCSC/Resources/CSC.Evaluating%20Access%20to%20Restricted%20Funds.pdf?csf=1&amp;web=1&amp;e=80hr7G" TargetMode="External" Id="R052b93d56a234a12" /><Relationship Type="http://schemas.openxmlformats.org/officeDocument/2006/relationships/hyperlink" Target="https://unitedchurch.sharepoint.com/:b:/r/sites/HFCSC/MeetingLibrary/CSC.Evaluating%20Access%20to%20Restricted%20Funds.pdf?csf=1&amp;web=1&amp;e=FzPXhh" TargetMode="External" Id="R4ac8c9fa5fdc4be2" /><Relationship Type="http://schemas.openxmlformats.org/officeDocument/2006/relationships/hyperlink" Target="https://unitedchurch.sharepoint.com/:w:/r/sites/HFCSC/MeetingLibrary/241008%20HF%20CSC%20Draft%20Minutes.docx?d=w2022d09ce20846f09aa87abea11fda45&amp;csf=1&amp;web=1&amp;e=n5qfX0" TargetMode="External" Id="R2176166e0fef47f8" /><Relationship Type="http://schemas.openxmlformats.org/officeDocument/2006/relationships/hyperlink" Target="https://unitedchurch.sharepoint.com/:w:/r/sites/HFCSC/MeetingLibrary/241015%20HF%20CSC%20Minutes.docx?d=wdf7e75c8f8ef46eaa895d4f19e4746a0&amp;csf=1&amp;web=1&amp;e=Sc2WVv" TargetMode="External" Id="R9bd245b72d2844a8" /><Relationship Type="http://schemas.openxmlformats.org/officeDocument/2006/relationships/hyperlink" Target="https://unitedchurch.sharepoint.com/:u:/r/sites/HFCSC/MeetingLibrary/Seeking%20Regional%20Council%20permission%20for%20loan%20from%20Extension%20Council.msg?csf=1&amp;web=1&amp;e=BzFqLB" TargetMode="External" Id="R9827a382589f41bb" /><Relationship Type="http://schemas.openxmlformats.org/officeDocument/2006/relationships/hyperlink" Target="https://can01.safelinks.protection.outlook.com/?url=https%3A%2F%2Fwww.google.com%2Fmaps%2Fsearch%2F301%2BBroad%2BSt.%2BE%2C%250D%250A%2BDunnville%3Fentry%3Dgmail%26source%3Dg&amp;data=05%7C02%7Caharbridge%40united-church.ca%7Ca669383e530f48f0d40d08dcfd43fbf7%7Ccf18b5a826784011931215f0f7157574%7C0%7C0%7C638663715659950397%7CUnknown%7CTWFpbGZsb3d8eyJWIjoiMC4wLjAwMDAiLCJQIjoiV2luMzIiLCJBTiI6Ik1haWwiLCJXVCI6Mn0%3D%7C0%7C%7C%7C&amp;sdata=lRkoGCOXuTQoAcLk4aGJxRijG4qXScJ4tDrWNPy3tNU%3D&amp;reserved=0" TargetMode="External" Id="R4702f7dfe53c4617" /><Relationship Type="http://schemas.openxmlformats.org/officeDocument/2006/relationships/hyperlink" Target="https://unitedchurch.sharepoint.com/:u:/r/sites/HFCSC/MeetingLibrary/Re_%20Question%20re_%20Church%20Council%20Membership%20-%20Eden%20United%20Church%20.msg?csf=1&amp;web=1&amp;e=Ujkxnx" TargetMode="External" Id="R2ad55816d9444ea1" /><Relationship Type="http://schemas.openxmlformats.org/officeDocument/2006/relationships/hyperlink" Target="https://unitedchurch.sharepoint.com/:b:/r/sites/HFCSC/MeetingLibrary/Trinity%20Beamsville%20Loan.pdf?csf=1&amp;web=1&amp;e=qqpyxO" TargetMode="External" Id="R4bd2703e4b4a40ba" /><Relationship Type="http://schemas.openxmlformats.org/officeDocument/2006/relationships/hyperlink" Target="https://unitedchurch.sharepoint.com/:u:/r/sites/HFCSC/MeetingLibrary/Solar%20Panel%20loan.eml.msg?csf=1&amp;web=1&amp;e=F9WReh" TargetMode="External" Id="Rdb264014d46d4405" /><Relationship Type="http://schemas.openxmlformats.org/officeDocument/2006/relationships/hyperlink" Target="https://unitedchurch.sharepoint.com/:b:/r/sites/HFCSC/MeetingLibrary/Informed%20Energy%20Solutions%20inc.pdf?csf=1&amp;web=1&amp;e=S3hNwZ" TargetMode="External" Id="Rb28f0ae5ed904943" /><Relationship Type="http://schemas.openxmlformats.org/officeDocument/2006/relationships/hyperlink" Target="https://unitedchurch.sharepoint.com/:w:/r/sites/HFCSC/MeetingLibrary/Loan%20Agreement%20Trinity%20Beamsville.docx?d=w465831d309264b5da12038c39d237289&amp;csf=1&amp;web=1&amp;e=Sx7GDX" TargetMode="External" Id="R7824a716747f44ef" /><Relationship Type="http://schemas.openxmlformats.org/officeDocument/2006/relationships/hyperlink" Target="https://unitedchurch.sharepoint.com/:b:/r/sites/HFCSC/MeetingLibrary/Extension%20Council%20Loan%20Package%20240822.pdf?csf=1&amp;web=1&amp;e=U0gO5p" TargetMode="External" Id="Rb13ef71c840f4e76" /><Relationship Type="http://schemas.openxmlformats.org/officeDocument/2006/relationships/hyperlink" Target="https://unitedchurch.sharepoint.com/:b:/r/sites/HFCSC/MeetingLibrary/CSC.Evaluating%20Access%20to%20Restricted%20Funds.pdf?csf=1&amp;web=1&amp;e=FzPXhh" TargetMode="External" Id="Rdd70b1bb19c74c93" /><Relationship Type="http://schemas.openxmlformats.org/officeDocument/2006/relationships/hyperlink" Target="https://unitedchurch.sharepoint.com/:b:/r/sites/HFCSC/Resources/CSC.Evaluating%20Access%20to%20Restricted%20Funds.pdf?csf=1&amp;web=1&amp;e=ksbssm" TargetMode="External" Id="R181fe033bf7540df" /><Relationship Type="http://schemas.openxmlformats.org/officeDocument/2006/relationships/hyperlink" Target="https://unitedchurch.sharepoint.com/:b:/r/sites/HFCSC/Resources/CSC.Evaluating%20Access%20to%20Restricted%20Funds.pdf?csf=1&amp;web=1&amp;e=ksbssm" TargetMode="External" Id="R35a04ed2b4d24a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EB780FFCA747E79A7CF1226BF238B6"/>
        <w:category>
          <w:name w:val="General"/>
          <w:gallery w:val="placeholder"/>
        </w:category>
        <w:types>
          <w:type w:val="bbPlcHdr"/>
        </w:types>
        <w:behaviors>
          <w:behavior w:val="content"/>
        </w:behaviors>
        <w:guid w:val="{D81F55C4-C6FC-40DD-A12C-C621ADB58246}"/>
      </w:docPartPr>
      <w:docPartBody>
        <w:p xmlns:wp14="http://schemas.microsoft.com/office/word/2010/wordml" w:rsidR="00894029" w:rsidP="003D6437" w:rsidRDefault="003D6437" w14:paraId="54FBB16C" wp14:textId="77777777">
          <w:pPr>
            <w:pStyle w:val="9AEB780FFCA747E79A7CF1226BF238B6"/>
          </w:pPr>
          <w:r>
            <w:rPr>
              <w:rStyle w:val="PlaceholderText"/>
            </w:rPr>
            <w:t>Choose an item.</w:t>
          </w:r>
        </w:p>
      </w:docPartBody>
    </w:docPart>
    <w:docPart>
      <w:docPartPr>
        <w:name w:val="6F427603E8204A6BAB78C9BE72C87D58"/>
        <w:category>
          <w:name w:val="General"/>
          <w:gallery w:val="placeholder"/>
        </w:category>
        <w:types>
          <w:type w:val="bbPlcHdr"/>
        </w:types>
        <w:behaviors>
          <w:behavior w:val="content"/>
        </w:behaviors>
        <w:guid w:val="{1BDB35BC-225E-451E-8B06-6E5E910236A2}"/>
      </w:docPartPr>
      <w:docPartBody>
        <w:p xmlns:wp14="http://schemas.microsoft.com/office/word/2010/wordml" w:rsidR="00894029" w:rsidP="003D6437" w:rsidRDefault="003D6437" w14:paraId="37A642A9" wp14:textId="77777777">
          <w:pPr>
            <w:pStyle w:val="6F427603E8204A6BAB78C9BE72C87D58"/>
          </w:pPr>
          <w:r>
            <w:rPr>
              <w:rStyle w:val="PlaceholderText"/>
            </w:rPr>
            <w:t>Choose an item.</w:t>
          </w:r>
        </w:p>
      </w:docPartBody>
    </w:docPart>
    <w:docPart>
      <w:docPartPr>
        <w:name w:val="90E78DC90488452FB6A9FB8EB7DE387C"/>
        <w:category>
          <w:name w:val="General"/>
          <w:gallery w:val="placeholder"/>
        </w:category>
        <w:types>
          <w:type w:val="bbPlcHdr"/>
        </w:types>
        <w:behaviors>
          <w:behavior w:val="content"/>
        </w:behaviors>
        <w:guid w:val="{4EBB56B6-D7A1-466E-9E23-208E41B6B24A}"/>
      </w:docPartPr>
      <w:docPartBody>
        <w:p xmlns:wp14="http://schemas.microsoft.com/office/word/2010/wordml" w:rsidR="00894029" w:rsidP="003D6437" w:rsidRDefault="003D6437" w14:paraId="30211418" wp14:textId="77777777">
          <w:pPr>
            <w:pStyle w:val="90E78DC90488452FB6A9FB8EB7DE387C"/>
          </w:pPr>
          <w:r>
            <w:rPr>
              <w:rStyle w:val="PlaceholderText"/>
            </w:rPr>
            <w:t>Choose an item.</w:t>
          </w:r>
        </w:p>
      </w:docPartBody>
    </w:docPart>
    <w:docPart>
      <w:docPartPr>
        <w:name w:val="30D46D10D1B1413588B4C00C99139772"/>
        <w:category>
          <w:name w:val="General"/>
          <w:gallery w:val="placeholder"/>
        </w:category>
        <w:types>
          <w:type w:val="bbPlcHdr"/>
        </w:types>
        <w:behaviors>
          <w:behavior w:val="content"/>
        </w:behaviors>
        <w:guid w:val="{88B5BE6E-5F4A-4C6C-A834-B46E59F653C9}"/>
      </w:docPartPr>
      <w:docPartBody>
        <w:p xmlns:wp14="http://schemas.microsoft.com/office/word/2010/wordml" w:rsidR="00894029" w:rsidP="003D6437" w:rsidRDefault="003D6437" w14:paraId="7C5EBE31" wp14:textId="77777777">
          <w:pPr>
            <w:pStyle w:val="30D46D10D1B1413588B4C00C99139772"/>
          </w:pPr>
          <w:r>
            <w:rPr>
              <w:rStyle w:val="PlaceholderText"/>
            </w:rPr>
            <w:t>Choose an item.</w:t>
          </w:r>
        </w:p>
      </w:docPartBody>
    </w:docPart>
    <w:docPart>
      <w:docPartPr>
        <w:name w:val="B901D0FD1C2542F8B6ACEAE5A6DAA942"/>
        <w:category>
          <w:name w:val="General"/>
          <w:gallery w:val="placeholder"/>
        </w:category>
        <w:types>
          <w:type w:val="bbPlcHdr"/>
        </w:types>
        <w:behaviors>
          <w:behavior w:val="content"/>
        </w:behaviors>
        <w:guid w:val="{6361C249-00C5-4984-9440-7D6864250C48}"/>
      </w:docPartPr>
      <w:docPartBody>
        <w:p xmlns:wp14="http://schemas.microsoft.com/office/word/2010/wordml" w:rsidR="00894029" w:rsidP="003D6437" w:rsidRDefault="003D6437" w14:paraId="25058061" wp14:textId="77777777">
          <w:pPr>
            <w:pStyle w:val="B901D0FD1C2542F8B6ACEAE5A6DAA942"/>
          </w:pPr>
          <w:r>
            <w:rPr>
              <w:rStyle w:val="PlaceholderText"/>
            </w:rPr>
            <w:t>Choose an item.</w:t>
          </w:r>
        </w:p>
      </w:docPartBody>
    </w:docPart>
    <w:docPart>
      <w:docPartPr>
        <w:name w:val="9C6ADC7F44E44B3CAD9C21F3F9F8C0ED"/>
        <w:category>
          <w:name w:val="General"/>
          <w:gallery w:val="placeholder"/>
        </w:category>
        <w:types>
          <w:type w:val="bbPlcHdr"/>
        </w:types>
        <w:behaviors>
          <w:behavior w:val="content"/>
        </w:behaviors>
        <w:guid w:val="{FB64BEFF-4268-4A04-A39C-5B4027E6C007}"/>
      </w:docPartPr>
      <w:docPartBody>
        <w:p xmlns:wp14="http://schemas.microsoft.com/office/word/2010/wordml" w:rsidR="00894029" w:rsidP="003D6437" w:rsidRDefault="003D6437" w14:paraId="05C06EF9" wp14:textId="77777777">
          <w:pPr>
            <w:pStyle w:val="9C6ADC7F44E44B3CAD9C21F3F9F8C0E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353AF6"/>
    <w:rsid w:val="003779B5"/>
    <w:rsid w:val="003D6437"/>
    <w:rsid w:val="004D417E"/>
    <w:rsid w:val="00894029"/>
    <w:rsid w:val="00910221"/>
    <w:rsid w:val="00A31BB2"/>
    <w:rsid w:val="00C17FEF"/>
    <w:rsid w:val="00C57A22"/>
    <w:rsid w:val="00CF2624"/>
    <w:rsid w:val="00E551E6"/>
    <w:rsid w:val="00EC5205"/>
    <w:rsid w:val="00F34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029"/>
    <w:rPr>
      <w:color w:val="808080"/>
    </w:rPr>
  </w:style>
  <w:style w:type="paragraph" w:customStyle="1" w:styleId="9AEB780FFCA747E79A7CF1226BF238B6">
    <w:name w:val="9AEB780FFCA747E79A7CF1226BF238B6"/>
    <w:rsid w:val="003D6437"/>
  </w:style>
  <w:style w:type="paragraph" w:customStyle="1" w:styleId="6F427603E8204A6BAB78C9BE72C87D58">
    <w:name w:val="6F427603E8204A6BAB78C9BE72C87D58"/>
    <w:rsid w:val="003D6437"/>
  </w:style>
  <w:style w:type="paragraph" w:customStyle="1" w:styleId="90E78DC90488452FB6A9FB8EB7DE387C">
    <w:name w:val="90E78DC90488452FB6A9FB8EB7DE387C"/>
    <w:rsid w:val="003D6437"/>
  </w:style>
  <w:style w:type="paragraph" w:customStyle="1" w:styleId="30D46D10D1B1413588B4C00C99139772">
    <w:name w:val="30D46D10D1B1413588B4C00C99139772"/>
    <w:rsid w:val="003D6437"/>
  </w:style>
  <w:style w:type="paragraph" w:customStyle="1" w:styleId="B901D0FD1C2542F8B6ACEAE5A6DAA942">
    <w:name w:val="B901D0FD1C2542F8B6ACEAE5A6DAA942"/>
    <w:rsid w:val="003D6437"/>
  </w:style>
  <w:style w:type="paragraph" w:customStyle="1" w:styleId="9C6ADC7F44E44B3CAD9C21F3F9F8C0ED">
    <w:name w:val="9C6ADC7F44E44B3CAD9C21F3F9F8C0ED"/>
    <w:rsid w:val="003D6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33</Value>
      <Value>352</Value>
      <Value>29</Value>
      <Value>8</Value>
      <Value>5</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2023-12-19T15:31:31+00:00</uccTrueDocumentDate>
    <TaxCatchAllLabel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2024-11-12T05:00:00+00:00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 xsi:nil="true"/>
  </documentManagement>
</p:properties>
</file>

<file path=customXml/item4.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5.xml><?xml version="1.0" encoding="utf-8"?>
<ct:contentTypeSchema xmlns:ct="http://schemas.microsoft.com/office/2006/metadata/contentType" xmlns:ma="http://schemas.microsoft.com/office/2006/metadata/properties/metaAttributes" ct:_="" ma:_="" ma:contentTypeName="RC HF" ma:contentTypeID="0x0101007F0447A8E6C16F40A99E2D6A3630B0682F0041240EBBF8BDE249BDF234F8B29C0A6D" ma:contentTypeVersion="4" ma:contentTypeDescription="" ma:contentTypeScope="" ma:versionID="61034d0450a42f7efc016765ee292b56">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582e18c46a24067f62bd3488482bbe86"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24fefb-a091-4e08-9047-3759d0e6c7c9}"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9c1348c2-2d27-4699-a6a2-e883048b4b6d"/>
  </ds:schemaRefs>
</ds:datastoreItem>
</file>

<file path=customXml/itemProps4.xml><?xml version="1.0" encoding="utf-8"?>
<ds:datastoreItem xmlns:ds="http://schemas.openxmlformats.org/officeDocument/2006/customXml" ds:itemID="{FFDD43FD-27DE-480B-B6A6-73BF5FBF1D6A}"/>
</file>

<file path=customXml/itemProps5.xml><?xml version="1.0" encoding="utf-8"?>
<ds:datastoreItem xmlns:ds="http://schemas.openxmlformats.org/officeDocument/2006/customXml" ds:itemID="{0A61F4A6-A3D7-44D9-8B7B-B7BE05F33A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 Lynne</dc:creator>
  <cp:lastModifiedBy>Michele Petick</cp:lastModifiedBy>
  <cp:revision>144</cp:revision>
  <dcterms:created xsi:type="dcterms:W3CDTF">2023-03-14T17:07:00Z</dcterms:created>
  <dcterms:modified xsi:type="dcterms:W3CDTF">2024-11-21T17:43:25Z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0x0101007F0447A8E6C16F40A99E2D6A3630B0682F0041240EBBF8BDE249BDF234F8B29C0A6D</vt:lpwstr>
  </property>
  <property fmtid="{D5CDD505-2E9C-101B-9397-08002B2CF9AE}" pid="3" name="UCCMonth">
    <vt:lpwstr/>
  </property>
  <property fmtid="{D5CDD505-2E9C-101B-9397-08002B2CF9AE}" pid="4" name="uccDocumentType">
    <vt:lpwstr>5;#Agenda|9fdb3e55-8aa1-4c0f-b70b-9a32169ae977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29;#Agenda|124536a5-9a71-4493-acf7-02b563084b3e</vt:lpwstr>
  </property>
  <property fmtid="{D5CDD505-2E9C-101B-9397-08002B2CF9AE}" pid="8" name="CoF">
    <vt:lpwstr/>
  </property>
  <property fmtid="{D5CDD505-2E9C-101B-9397-08002B2CF9AE}" pid="9" name="Pastoral_x0020_Charge">
    <vt:lpwstr>33;#Commission|c75ceb3e-70d1-45b1-af68-ab33dc16d43a</vt:lpwstr>
  </property>
  <property fmtid="{D5CDD505-2E9C-101B-9397-08002B2CF9AE}" pid="10" name="Area of Work">
    <vt:lpwstr>29;#Agenda|124536a5-9a71-4493-acf7-02b563084b3e</vt:lpwstr>
  </property>
  <property fmtid="{D5CDD505-2E9C-101B-9397-08002B2CF9AE}" pid="11" name="Pastoral Charge">
    <vt:lpwstr>33;#Commission|c75ceb3e-70d1-45b1-af68-ab33dc16d43a</vt:lpwstr>
  </property>
  <property fmtid="{D5CDD505-2E9C-101B-9397-08002B2CF9AE}" pid="12" name="Committee Document Status">
    <vt:lpwstr>Draft</vt:lpwstr>
  </property>
  <property fmtid="{D5CDD505-2E9C-101B-9397-08002B2CF9AE}" pid="16" name="i6f2cb5525bb4939af72cb97a4f89ecd">
    <vt:lpwstr>Agenda|9fdb3e55-8aa1-4c0f-b70b-9a32169ae977</vt:lpwstr>
  </property>
  <property fmtid="{D5CDD505-2E9C-101B-9397-08002B2CF9AE}" pid="18" name="uccTrueDocumentDate">
    <vt:filetime>2023-12-19T15:31:31Z</vt:filetime>
  </property>
  <property fmtid="{D5CDD505-2E9C-101B-9397-08002B2CF9AE}" pid="19" name="Topic">
    <vt:lpwstr/>
  </property>
  <property fmtid="{D5CDD505-2E9C-101B-9397-08002B2CF9AE}" pid="21" name="HF_x0020_Area_x0020_of_x0020_Work">
    <vt:lpwstr>8;#Minutes|d7a9a860-4346-4f07-a655-f11569f12f02</vt:lpwstr>
  </property>
  <property fmtid="{D5CDD505-2E9C-101B-9397-08002B2CF9AE}" pid="22" name="n9e930e82c444989b3ce07b3a1b02f0c">
    <vt:lpwstr>Commission|c75ceb3e-70d1-45b1-af68-ab33dc16d43a</vt:lpwstr>
  </property>
  <property fmtid="{D5CDD505-2E9C-101B-9397-08002B2CF9AE}" pid="24" name="HF_x0020_Pastoral_x0020_Charge">
    <vt:lpwstr>33;#Commission|c75ceb3e-70d1-45b1-af68-ab33dc16d43a</vt:lpwstr>
  </property>
  <property fmtid="{D5CDD505-2E9C-101B-9397-08002B2CF9AE}" pid="25" name="HF_x0020_CoF">
    <vt:lpwstr/>
  </property>
  <property fmtid="{D5CDD505-2E9C-101B-9397-08002B2CF9AE}" pid="26" name="m2c211233a4b4765aaca5fce54bf51e3">
    <vt:lpwstr>Agenda|124536a5-9a71-4493-acf7-02b563084b3e</vt:lpwstr>
  </property>
  <property fmtid="{D5CDD505-2E9C-101B-9397-08002B2CF9AE}" pid="27" name="HF Area of Work">
    <vt:lpwstr>8;#Minutes|d7a9a860-4346-4f07-a655-f11569f12f02</vt:lpwstr>
  </property>
  <property fmtid="{D5CDD505-2E9C-101B-9397-08002B2CF9AE}" pid="29" name="HF Pastoral Charge">
    <vt:lpwstr>33;#Commission|c75ceb3e-70d1-45b1-af68-ab33dc16d43a</vt:lpwstr>
  </property>
  <property fmtid="{D5CDD505-2E9C-101B-9397-08002B2CF9AE}" pid="31" name="HF CoF">
    <vt:lpwstr/>
  </property>
  <property fmtid="{D5CDD505-2E9C-101B-9397-08002B2CF9AE}" pid="32" name="CoF0">
    <vt:lpwstr/>
  </property>
  <property fmtid="{D5CDD505-2E9C-101B-9397-08002B2CF9AE}" pid="33" name="Pastoral Charge0">
    <vt:lpwstr>352;#Commission|c75ceb3e-70d1-45b1-af68-ab33dc16d43a</vt:lpwstr>
  </property>
  <property fmtid="{D5CDD505-2E9C-101B-9397-08002B2CF9AE}" pid="34" name="b91667d4a6fe4509b51e4cc2c5c2bb0d">
    <vt:lpwstr>Commission|c75ceb3e-70d1-45b1-af68-ab33dc16d43a</vt:lpwstr>
  </property>
  <property fmtid="{D5CDD505-2E9C-101B-9397-08002B2CF9AE}" pid="35" name="obf6689c7db74dffadd621049dc1c1d2">
    <vt:lpwstr/>
  </property>
  <property fmtid="{D5CDD505-2E9C-101B-9397-08002B2CF9AE}" pid="36" name="d21595ffee89427583d2f43202dcc6ee">
    <vt:lpwstr>Agenda|124536a5-9a71-4493-acf7-02b563084b3e</vt:lpwstr>
  </property>
  <property fmtid="{D5CDD505-2E9C-101B-9397-08002B2CF9AE}" pid="37" name="Area of Work0">
    <vt:lpwstr>29;#Agenda|124536a5-9a71-4493-acf7-02b563084b3e</vt:lpwstr>
  </property>
  <property fmtid="{D5CDD505-2E9C-101B-9397-08002B2CF9AE}" pid="38" name="kc6fab2ae60c47c5b011202ebf0b758b">
    <vt:lpwstr/>
  </property>
  <property fmtid="{D5CDD505-2E9C-101B-9397-08002B2CF9AE}" pid="39" name="lcf76f155ced4ddcb4097134ff3c332f">
    <vt:lpwstr/>
  </property>
  <property fmtid="{D5CDD505-2E9C-101B-9397-08002B2CF9AE}" pid="40" name="Pastoral_x0020_Charge0">
    <vt:lpwstr>352;#Commission|c75ceb3e-70d1-45b1-af68-ab33dc16d43a</vt:lpwstr>
  </property>
  <property fmtid="{D5CDD505-2E9C-101B-9397-08002B2CF9AE}" pid="41" name="Area_x0020_of_x0020_Work0">
    <vt:lpwstr>29;#Agenda|124536a5-9a71-4493-acf7-02b563084b3e</vt:lpwstr>
  </property>
</Properties>
</file>